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DA1B" w14:textId="77777777" w:rsidR="0030481D" w:rsidRDefault="00454F3E">
      <w:pPr>
        <w:pStyle w:val="BodyText"/>
        <w:tabs>
          <w:tab w:val="left" w:pos="5480"/>
          <w:tab w:val="left" w:pos="10760"/>
        </w:tabs>
        <w:ind w:left="200"/>
      </w:pPr>
      <w:r>
        <w:rPr>
          <w:noProof/>
        </w:rPr>
        <mc:AlternateContent>
          <mc:Choice Requires="wpg">
            <w:drawing>
              <wp:inline distT="0" distB="0" distL="0" distR="0" wp14:anchorId="09298522" wp14:editId="18E52EE3">
                <wp:extent cx="2901315" cy="7336155"/>
                <wp:effectExtent l="0" t="0" r="0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7336155"/>
                          <a:chOff x="-9" y="0"/>
                          <a:chExt cx="4569" cy="11553"/>
                        </a:xfrm>
                      </wpg:grpSpPr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-9" y="290"/>
                            <a:ext cx="4560" cy="7413"/>
                          </a:xfrm>
                          <a:prstGeom prst="rect">
                            <a:avLst/>
                          </a:prstGeom>
                          <a:solidFill>
                            <a:srgbClr val="6A98C8">
                              <a:alpha val="2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" y="0"/>
                            <a:ext cx="4540" cy="516"/>
                          </a:xfrm>
                          <a:prstGeom prst="rect">
                            <a:avLst/>
                          </a:prstGeom>
                          <a:solidFill>
                            <a:srgbClr val="B0D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" y="11037"/>
                            <a:ext cx="4540" cy="516"/>
                          </a:xfrm>
                          <a:prstGeom prst="rect">
                            <a:avLst/>
                          </a:prstGeom>
                          <a:solidFill>
                            <a:srgbClr val="B0D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51"/>
                            <a:ext cx="4560" cy="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71" y="1470"/>
                            <a:ext cx="4380" cy="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7C15F" w14:textId="77777777" w:rsidR="005C64C1" w:rsidRDefault="00405942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The </w:t>
                              </w:r>
                              <w:r w:rsidR="005C64C1">
                                <w:rPr>
                                  <w:rFonts w:ascii="Calibri"/>
                                  <w:sz w:val="24"/>
                                </w:rPr>
                                <w:t>Southern District</w:t>
                              </w:r>
                              <w:r w:rsidR="00390FD3">
                                <w:rPr>
                                  <w:rFonts w:ascii="Calibri"/>
                                  <w:sz w:val="24"/>
                                </w:rPr>
                                <w:t xml:space="preserve"> of NY</w:t>
                              </w:r>
                              <w:r w:rsidR="005C64C1">
                                <w:rPr>
                                  <w:rFonts w:ascii="Calibri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Bankruptcy</w:t>
                              </w:r>
                            </w:p>
                            <w:p w14:paraId="2A521B27" w14:textId="77777777" w:rsidR="005C64C1" w:rsidRDefault="005C64C1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2AE85F24" w14:textId="77777777" w:rsidR="005C64C1" w:rsidRDefault="00405942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Legal Clinic</w:t>
                              </w:r>
                              <w:r w:rsidR="005C64C1">
                                <w:rPr>
                                  <w:rFonts w:ascii="Calibri"/>
                                  <w:sz w:val="24"/>
                                </w:rPr>
                                <w:t xml:space="preserve"> i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s staffed by experienced </w:t>
                              </w:r>
                            </w:p>
                            <w:p w14:paraId="2F96B5DB" w14:textId="77777777" w:rsidR="005C64C1" w:rsidRDefault="005C64C1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43CB5ADD" w14:textId="77777777" w:rsidR="005C64C1" w:rsidRDefault="00405942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bankruptcy attorney volunteers and </w:t>
                              </w:r>
                            </w:p>
                            <w:p w14:paraId="6B69B4FD" w14:textId="77777777" w:rsidR="005C64C1" w:rsidRDefault="005C64C1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51512C8B" w14:textId="15EA1CD3" w:rsidR="005C64C1" w:rsidRDefault="00405942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offers free</w:t>
                              </w:r>
                              <w:r w:rsidR="000308E2">
                                <w:rPr>
                                  <w:rFonts w:ascii="Calibri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information and </w:t>
                              </w:r>
                            </w:p>
                            <w:p w14:paraId="3226BA39" w14:textId="77777777" w:rsidR="005C64C1" w:rsidRDefault="005C64C1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12C2DB80" w14:textId="77777777" w:rsidR="005C64C1" w:rsidRDefault="00405942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guidance</w:t>
                              </w:r>
                              <w:r w:rsidR="005C64C1">
                                <w:rPr>
                                  <w:rFonts w:ascii="Calibri"/>
                                  <w:sz w:val="24"/>
                                </w:rPr>
                                <w:t xml:space="preserve"> t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o individuals who are </w:t>
                              </w:r>
                            </w:p>
                            <w:p w14:paraId="586B7937" w14:textId="77777777" w:rsidR="005C64C1" w:rsidRDefault="005C64C1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2E162A45" w14:textId="77777777" w:rsidR="005C64C1" w:rsidRDefault="00405942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representing themselves in the U.S. </w:t>
                              </w:r>
                            </w:p>
                            <w:p w14:paraId="23605323" w14:textId="77777777" w:rsidR="005C64C1" w:rsidRDefault="005C64C1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416236CA" w14:textId="77777777" w:rsidR="002935B4" w:rsidRDefault="00405942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Bankruptcy Court. The </w:t>
                              </w:r>
                              <w:r w:rsidR="0034512F">
                                <w:rPr>
                                  <w:rFonts w:ascii="Calibri"/>
                                  <w:sz w:val="24"/>
                                </w:rPr>
                                <w:t xml:space="preserve">attorney </w:t>
                              </w:r>
                            </w:p>
                            <w:p w14:paraId="6FDCAB63" w14:textId="77777777" w:rsidR="002935B4" w:rsidRDefault="002935B4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7FA7E428" w14:textId="77777777" w:rsidR="002935B4" w:rsidRDefault="00405942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volunteers at the Clinic can help </w:t>
                              </w:r>
                            </w:p>
                            <w:p w14:paraId="66E8C1A6" w14:textId="77777777" w:rsidR="002935B4" w:rsidRDefault="002935B4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0A59E589" w14:textId="77777777" w:rsidR="002935B4" w:rsidRDefault="00B30E9B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unrepresented</w:t>
                              </w:r>
                              <w:r w:rsidR="002935B4">
                                <w:rPr>
                                  <w:rFonts w:ascii="Calibri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individuals </w:t>
                              </w:r>
                              <w:r w:rsidR="00405942">
                                <w:rPr>
                                  <w:rFonts w:ascii="Calibri"/>
                                  <w:sz w:val="24"/>
                                </w:rPr>
                                <w:t xml:space="preserve">understand </w:t>
                              </w:r>
                            </w:p>
                            <w:p w14:paraId="35C75F49" w14:textId="77777777" w:rsidR="002935B4" w:rsidRDefault="002935B4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3C9F34EF" w14:textId="77777777" w:rsidR="002935B4" w:rsidRDefault="00405942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the bankruptcy</w:t>
                              </w:r>
                              <w:r w:rsidR="002935B4">
                                <w:rPr>
                                  <w:rFonts w:ascii="Calibri"/>
                                  <w:sz w:val="24"/>
                                </w:rPr>
                                <w:t xml:space="preserve"> </w:t>
                              </w:r>
                              <w:r w:rsidR="00B30E9B">
                                <w:rPr>
                                  <w:rFonts w:ascii="Calibri"/>
                                  <w:sz w:val="24"/>
                                </w:rPr>
                                <w:t xml:space="preserve">process and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provide</w:t>
                              </w:r>
                              <w:r w:rsidR="002935B4">
                                <w:rPr>
                                  <w:rFonts w:ascii="Calibri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42BE7E41" w14:textId="77777777" w:rsidR="002935B4" w:rsidRDefault="002935B4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20FE5DC1" w14:textId="77777777" w:rsidR="002935B4" w:rsidRDefault="00405942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limited case-specific</w:t>
                              </w:r>
                              <w:r w:rsidR="002935B4">
                                <w:rPr>
                                  <w:rFonts w:ascii="Calibri"/>
                                  <w:sz w:val="24"/>
                                </w:rPr>
                                <w:t xml:space="preserve"> </w:t>
                              </w:r>
                              <w:r w:rsidR="00B30E9B">
                                <w:rPr>
                                  <w:rFonts w:ascii="Calibri"/>
                                  <w:sz w:val="24"/>
                                </w:rPr>
                                <w:t xml:space="preserve">advice, but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they </w:t>
                              </w:r>
                            </w:p>
                            <w:p w14:paraId="595F7C4B" w14:textId="77777777" w:rsidR="002935B4" w:rsidRDefault="002935B4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3F303884" w14:textId="77777777" w:rsidR="002935B4" w:rsidRDefault="00405942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cannot represent the</w:t>
                              </w:r>
                              <w:r w:rsidR="002935B4">
                                <w:rPr>
                                  <w:rFonts w:ascii="Calibri"/>
                                  <w:sz w:val="24"/>
                                </w:rPr>
                                <w:t xml:space="preserve"> </w:t>
                              </w:r>
                              <w:r w:rsidR="00B30E9B">
                                <w:rPr>
                                  <w:rFonts w:ascii="Calibri"/>
                                  <w:sz w:val="24"/>
                                </w:rPr>
                                <w:t xml:space="preserve">debtor in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court or</w:t>
                              </w:r>
                            </w:p>
                            <w:p w14:paraId="37F4EFAD" w14:textId="77777777" w:rsidR="002935B4" w:rsidRDefault="002935B4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4A9BA3E0" w14:textId="77777777" w:rsidR="0030481D" w:rsidRDefault="00405942" w:rsidP="005C64C1">
                              <w:pPr>
                                <w:spacing w:line="244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file</w:t>
                              </w:r>
                              <w:r w:rsidR="005C64C1">
                                <w:rPr>
                                  <w:rFonts w:ascii="Calibri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pleadings.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555"/>
                            <a:ext cx="4093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F6930" w14:textId="7E046775" w:rsidR="0030481D" w:rsidRDefault="00405942" w:rsidP="00390FD3">
                              <w:pPr>
                                <w:spacing w:line="244" w:lineRule="auto"/>
                                <w:ind w:right="-1"/>
                                <w:rPr>
                                  <w:rFonts w:ascii="Cambria"/>
                                  <w:sz w:val="32"/>
                                </w:rPr>
                              </w:pPr>
                              <w:r>
                                <w:rPr>
                                  <w:rFonts w:ascii="Cambria"/>
                                  <w:sz w:val="32"/>
                                </w:rPr>
                                <w:t>For more information</w:t>
                              </w:r>
                              <w:r w:rsidR="000308E2">
                                <w:rPr>
                                  <w:rFonts w:ascii="Cambria"/>
                                  <w:sz w:val="32"/>
                                </w:rPr>
                                <w:t xml:space="preserve"> call</w:t>
                              </w:r>
                              <w:r>
                                <w:rPr>
                                  <w:rFonts w:ascii="Cambria"/>
                                  <w:sz w:val="32"/>
                                </w:rPr>
                                <w:t xml:space="preserve">: </w:t>
                              </w:r>
                              <w:r w:rsidR="005C64C1">
                                <w:rPr>
                                  <w:rFonts w:ascii="Cambria"/>
                                  <w:sz w:val="32"/>
                                </w:rPr>
                                <w:t xml:space="preserve">       </w:t>
                              </w:r>
                              <w:r w:rsidR="000308E2">
                                <w:rPr>
                                  <w:rFonts w:ascii="Cambria"/>
                                  <w:sz w:val="32"/>
                                </w:rPr>
                                <w:t>(212) 284-4040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98522" id="Group 51" o:spid="_x0000_s1026" style="width:228.45pt;height:577.65pt;mso-position-horizontal-relative:char;mso-position-vertical-relative:line" coordorigin="-9" coordsize="4569,11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">
                <v:rect id="Rectangle 57" o:spid="_x0000_s1027" style="position:absolute;left:-9;top:290;width:4560;height:7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" fillcolor="#6a98c8" stroked="f">
                  <v:fill opacity="19018f"/>
                </v:rect>
                <v:rect id="Rectangle 56" o:spid="_x0000_s1028" style="position:absolute;left:20;width:454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" fillcolor="#b0d6d9" stroked="f"/>
                <v:rect id="Rectangle 55" o:spid="_x0000_s1029" style="position:absolute;left:20;top:11037;width:454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" fillcolor="#b0d6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30" type="#_x0000_t75" style="position:absolute;top:7951;width:4560;height:3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1" type="#_x0000_t202" style="position:absolute;left:171;top:1470;width:4380;height: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0C7C15F" w14:textId="77777777" w:rsidR="005C64C1" w:rsidRDefault="00405942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 xml:space="preserve">The </w:t>
                        </w:r>
                        <w:r w:rsidR="005C64C1">
                          <w:rPr>
                            <w:rFonts w:ascii="Calibri"/>
                            <w:sz w:val="24"/>
                          </w:rPr>
                          <w:t>Southern District</w:t>
                        </w:r>
                        <w:r w:rsidR="00390FD3">
                          <w:rPr>
                            <w:rFonts w:ascii="Calibri"/>
                            <w:sz w:val="24"/>
                          </w:rPr>
                          <w:t xml:space="preserve"> of NY</w:t>
                        </w:r>
                        <w:r w:rsidR="005C64C1"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Bankruptcy</w:t>
                        </w:r>
                      </w:p>
                      <w:p w14:paraId="2A521B27" w14:textId="77777777" w:rsidR="005C64C1" w:rsidRDefault="005C64C1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</w:p>
                      <w:p w14:paraId="2AE85F24" w14:textId="77777777" w:rsidR="005C64C1" w:rsidRDefault="00405942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Legal Clinic</w:t>
                        </w:r>
                        <w:r w:rsidR="005C64C1">
                          <w:rPr>
                            <w:rFonts w:ascii="Calibri"/>
                            <w:sz w:val="24"/>
                          </w:rPr>
                          <w:t xml:space="preserve"> i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 staffed by experienced </w:t>
                        </w:r>
                      </w:p>
                      <w:p w14:paraId="2F96B5DB" w14:textId="77777777" w:rsidR="005C64C1" w:rsidRDefault="005C64C1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</w:p>
                      <w:p w14:paraId="43CB5ADD" w14:textId="77777777" w:rsidR="005C64C1" w:rsidRDefault="00405942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 xml:space="preserve">bankruptcy attorney volunteers and </w:t>
                        </w:r>
                      </w:p>
                      <w:p w14:paraId="6B69B4FD" w14:textId="77777777" w:rsidR="005C64C1" w:rsidRDefault="005C64C1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</w:p>
                      <w:p w14:paraId="51512C8B" w14:textId="15EA1CD3" w:rsidR="005C64C1" w:rsidRDefault="00405942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offers free</w:t>
                        </w:r>
                        <w:r w:rsidR="000308E2"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information and </w:t>
                        </w:r>
                      </w:p>
                      <w:p w14:paraId="3226BA39" w14:textId="77777777" w:rsidR="005C64C1" w:rsidRDefault="005C64C1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</w:p>
                      <w:p w14:paraId="12C2DB80" w14:textId="77777777" w:rsidR="005C64C1" w:rsidRDefault="00405942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guidance</w:t>
                        </w:r>
                        <w:r w:rsidR="005C64C1">
                          <w:rPr>
                            <w:rFonts w:ascii="Calibri"/>
                            <w:sz w:val="24"/>
                          </w:rPr>
                          <w:t xml:space="preserve"> t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o individuals who are </w:t>
                        </w:r>
                      </w:p>
                      <w:p w14:paraId="586B7937" w14:textId="77777777" w:rsidR="005C64C1" w:rsidRDefault="005C64C1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</w:p>
                      <w:p w14:paraId="2E162A45" w14:textId="77777777" w:rsidR="005C64C1" w:rsidRDefault="00405942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 xml:space="preserve">representing themselves in the U.S. </w:t>
                        </w:r>
                      </w:p>
                      <w:p w14:paraId="23605323" w14:textId="77777777" w:rsidR="005C64C1" w:rsidRDefault="005C64C1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</w:p>
                      <w:p w14:paraId="416236CA" w14:textId="77777777" w:rsidR="002935B4" w:rsidRDefault="00405942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 xml:space="preserve">Bankruptcy Court. The </w:t>
                        </w:r>
                        <w:r w:rsidR="0034512F">
                          <w:rPr>
                            <w:rFonts w:ascii="Calibri"/>
                            <w:sz w:val="24"/>
                          </w:rPr>
                          <w:t xml:space="preserve">attorney </w:t>
                        </w:r>
                      </w:p>
                      <w:p w14:paraId="6FDCAB63" w14:textId="77777777" w:rsidR="002935B4" w:rsidRDefault="002935B4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</w:p>
                      <w:p w14:paraId="7FA7E428" w14:textId="77777777" w:rsidR="002935B4" w:rsidRDefault="00405942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 xml:space="preserve">volunteers at the Clinic can help </w:t>
                        </w:r>
                      </w:p>
                      <w:p w14:paraId="66E8C1A6" w14:textId="77777777" w:rsidR="002935B4" w:rsidRDefault="002935B4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</w:p>
                      <w:p w14:paraId="0A59E589" w14:textId="77777777" w:rsidR="002935B4" w:rsidRDefault="00B30E9B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unrepresented</w:t>
                        </w:r>
                        <w:r w:rsidR="002935B4"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individuals </w:t>
                        </w:r>
                        <w:r w:rsidR="00405942">
                          <w:rPr>
                            <w:rFonts w:ascii="Calibri"/>
                            <w:sz w:val="24"/>
                          </w:rPr>
                          <w:t xml:space="preserve">understand </w:t>
                        </w:r>
                      </w:p>
                      <w:p w14:paraId="35C75F49" w14:textId="77777777" w:rsidR="002935B4" w:rsidRDefault="002935B4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</w:p>
                      <w:p w14:paraId="3C9F34EF" w14:textId="77777777" w:rsidR="002935B4" w:rsidRDefault="00405942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the bankruptcy</w:t>
                        </w:r>
                        <w:r w:rsidR="002935B4"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 w:rsidR="00B30E9B">
                          <w:rPr>
                            <w:rFonts w:ascii="Calibri"/>
                            <w:sz w:val="24"/>
                          </w:rPr>
                          <w:t xml:space="preserve">process and </w:t>
                        </w:r>
                        <w:r>
                          <w:rPr>
                            <w:rFonts w:ascii="Calibri"/>
                            <w:sz w:val="24"/>
                          </w:rPr>
                          <w:t>provide</w:t>
                        </w:r>
                        <w:r w:rsidR="002935B4"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</w:p>
                      <w:p w14:paraId="42BE7E41" w14:textId="77777777" w:rsidR="002935B4" w:rsidRDefault="002935B4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</w:p>
                      <w:p w14:paraId="20FE5DC1" w14:textId="77777777" w:rsidR="002935B4" w:rsidRDefault="00405942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limited case-specific</w:t>
                        </w:r>
                        <w:r w:rsidR="002935B4"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 w:rsidR="00B30E9B">
                          <w:rPr>
                            <w:rFonts w:ascii="Calibri"/>
                            <w:sz w:val="24"/>
                          </w:rPr>
                          <w:t xml:space="preserve">advice, but 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they </w:t>
                        </w:r>
                      </w:p>
                      <w:p w14:paraId="595F7C4B" w14:textId="77777777" w:rsidR="002935B4" w:rsidRDefault="002935B4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</w:p>
                      <w:p w14:paraId="3F303884" w14:textId="77777777" w:rsidR="002935B4" w:rsidRDefault="00405942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cannot represent the</w:t>
                        </w:r>
                        <w:r w:rsidR="002935B4"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 w:rsidR="00B30E9B">
                          <w:rPr>
                            <w:rFonts w:ascii="Calibri"/>
                            <w:sz w:val="24"/>
                          </w:rPr>
                          <w:t xml:space="preserve">debtor in </w:t>
                        </w:r>
                        <w:r>
                          <w:rPr>
                            <w:rFonts w:ascii="Calibri"/>
                            <w:sz w:val="24"/>
                          </w:rPr>
                          <w:t>court or</w:t>
                        </w:r>
                      </w:p>
                      <w:p w14:paraId="37F4EFAD" w14:textId="77777777" w:rsidR="002935B4" w:rsidRDefault="002935B4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</w:p>
                      <w:p w14:paraId="4A9BA3E0" w14:textId="77777777" w:rsidR="0030481D" w:rsidRDefault="00405942" w:rsidP="005C64C1">
                        <w:pPr>
                          <w:spacing w:line="244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file</w:t>
                        </w:r>
                        <w:r w:rsidR="005C64C1"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pleadings.</w:t>
                        </w:r>
                      </w:p>
                    </w:txbxContent>
                  </v:textbox>
                </v:shape>
                <v:shape id="Text Box 52" o:spid="_x0000_s1032" type="#_x0000_t202" style="position:absolute;left:315;top:555;width:4093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A2F6930" w14:textId="7E046775" w:rsidR="0030481D" w:rsidRDefault="00405942" w:rsidP="00390FD3">
                        <w:pPr>
                          <w:spacing w:line="244" w:lineRule="auto"/>
                          <w:ind w:right="-1"/>
                          <w:rPr>
                            <w:rFonts w:ascii="Cambria"/>
                            <w:sz w:val="32"/>
                          </w:rPr>
                        </w:pPr>
                        <w:r>
                          <w:rPr>
                            <w:rFonts w:ascii="Cambria"/>
                            <w:sz w:val="32"/>
                          </w:rPr>
                          <w:t>For more information</w:t>
                        </w:r>
                        <w:r w:rsidR="000308E2">
                          <w:rPr>
                            <w:rFonts w:ascii="Cambria"/>
                            <w:sz w:val="32"/>
                          </w:rPr>
                          <w:t xml:space="preserve"> call</w:t>
                        </w:r>
                        <w:r>
                          <w:rPr>
                            <w:rFonts w:ascii="Cambria"/>
                            <w:sz w:val="32"/>
                          </w:rPr>
                          <w:t xml:space="preserve">: </w:t>
                        </w:r>
                        <w:r w:rsidR="005C64C1">
                          <w:rPr>
                            <w:rFonts w:ascii="Cambria"/>
                            <w:sz w:val="32"/>
                          </w:rPr>
                          <w:t xml:space="preserve">       </w:t>
                        </w:r>
                        <w:r w:rsidR="000308E2">
                          <w:rPr>
                            <w:rFonts w:ascii="Cambria"/>
                            <w:sz w:val="32"/>
                          </w:rPr>
                          <w:t>(212) 284-4040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05942">
        <w:tab/>
      </w:r>
      <w:r>
        <w:rPr>
          <w:noProof/>
        </w:rPr>
        <mc:AlternateContent>
          <mc:Choice Requires="wpg">
            <w:drawing>
              <wp:inline distT="0" distB="0" distL="0" distR="0" wp14:anchorId="2B448386" wp14:editId="7E7662F9">
                <wp:extent cx="2895600" cy="7336155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7336155"/>
                          <a:chOff x="0" y="0"/>
                          <a:chExt cx="4560" cy="11553"/>
                        </a:xfrm>
                      </wpg:grpSpPr>
                      <wps:wsp>
                        <wps:cNvPr id="4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60" cy="11038"/>
                          </a:xfrm>
                          <a:prstGeom prst="rect">
                            <a:avLst/>
                          </a:prstGeom>
                          <a:solidFill>
                            <a:srgbClr val="6A98C8">
                              <a:alpha val="2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4" y="8402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" y="11037"/>
                            <a:ext cx="4540" cy="516"/>
                          </a:xfrm>
                          <a:prstGeom prst="rect">
                            <a:avLst/>
                          </a:prstGeom>
                          <a:solidFill>
                            <a:srgbClr val="B0D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190" y="0"/>
                            <a:ext cx="1370" cy="516"/>
                          </a:xfrm>
                          <a:prstGeom prst="rect">
                            <a:avLst/>
                          </a:prstGeom>
                          <a:solidFill>
                            <a:srgbClr val="B0D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5" y="4"/>
                            <a:ext cx="1066" cy="1109"/>
                          </a:xfrm>
                          <a:prstGeom prst="rect">
                            <a:avLst/>
                          </a:prstGeom>
                          <a:solidFill>
                            <a:srgbClr val="6A98C8">
                              <a:alpha val="2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49" y="4"/>
                            <a:ext cx="1066" cy="1109"/>
                          </a:xfrm>
                          <a:prstGeom prst="rect">
                            <a:avLst/>
                          </a:prstGeom>
                          <a:solidFill>
                            <a:srgbClr val="84AE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58" y="1112"/>
                            <a:ext cx="1066" cy="1109"/>
                          </a:xfrm>
                          <a:prstGeom prst="rect">
                            <a:avLst/>
                          </a:prstGeom>
                          <a:solidFill>
                            <a:srgbClr val="ECD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" y="4"/>
                            <a:ext cx="1029" cy="1109"/>
                          </a:xfrm>
                          <a:prstGeom prst="rect">
                            <a:avLst/>
                          </a:prstGeom>
                          <a:solidFill>
                            <a:srgbClr val="3C8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221"/>
                            <a:ext cx="4540" cy="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50192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03A0838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D5A1F70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574F662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31D009E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AAD8046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D1EACDD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CDA4CEF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DC664F0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F1B0543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AA5860D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B1468BA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90296C4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35EA5F6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1119027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9D41471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820F896" w14:textId="77777777" w:rsidR="0030481D" w:rsidRDefault="0030481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3ED5B8C" w14:textId="77777777" w:rsidR="0030481D" w:rsidRDefault="0030481D">
                              <w:pPr>
                                <w:spacing w:before="6"/>
                                <w:rPr>
                                  <w:sz w:val="37"/>
                                </w:rPr>
                              </w:pPr>
                            </w:p>
                            <w:p w14:paraId="33DDE785" w14:textId="77777777" w:rsidR="005C64C1" w:rsidRDefault="005C64C1">
                              <w:pPr>
                                <w:ind w:left="473"/>
                                <w:rPr>
                                  <w:sz w:val="24"/>
                                </w:rPr>
                              </w:pPr>
                            </w:p>
                            <w:p w14:paraId="6307B51A" w14:textId="77777777" w:rsidR="0030481D" w:rsidRDefault="005C64C1">
                              <w:pPr>
                                <w:ind w:left="473"/>
                                <w:rPr>
                                  <w:sz w:val="24"/>
                                </w:rPr>
                              </w:pPr>
                              <w:bookmarkStart w:id="0" w:name="_Hlk19267802"/>
                              <w:bookmarkStart w:id="1" w:name="_Hlk19267803"/>
                              <w:r>
                                <w:rPr>
                                  <w:sz w:val="24"/>
                                </w:rPr>
                                <w:t>SDNY</w:t>
                              </w:r>
                              <w:r w:rsidR="00405942">
                                <w:rPr>
                                  <w:sz w:val="24"/>
                                </w:rPr>
                                <w:t xml:space="preserve"> Bankruptcy Legal Clinic</w:t>
                              </w:r>
                            </w:p>
                            <w:p w14:paraId="39BB93D7" w14:textId="77777777" w:rsidR="0030481D" w:rsidRDefault="0030481D">
                              <w:pPr>
                                <w:spacing w:before="8"/>
                                <w:rPr>
                                  <w:sz w:val="26"/>
                                </w:rPr>
                              </w:pPr>
                            </w:p>
                            <w:p w14:paraId="6611AA23" w14:textId="08DDCDD8" w:rsidR="007C0F78" w:rsidRDefault="00405942" w:rsidP="005C64C1">
                              <w:pPr>
                                <w:spacing w:before="11" w:line="249" w:lineRule="auto"/>
                                <w:ind w:left="473" w:right="160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U.S. Bankruptcy Court </w:t>
                              </w:r>
                            </w:p>
                            <w:p w14:paraId="290320A8" w14:textId="7000B44C" w:rsidR="005C64C1" w:rsidRDefault="005C64C1" w:rsidP="005C64C1">
                              <w:pPr>
                                <w:spacing w:before="11" w:line="249" w:lineRule="auto"/>
                                <w:ind w:left="473" w:right="160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One Bowling Green</w:t>
                              </w:r>
                            </w:p>
                            <w:p w14:paraId="69945F19" w14:textId="57163ABF" w:rsidR="0030481D" w:rsidRDefault="005C64C1" w:rsidP="009032B7">
                              <w:pPr>
                                <w:spacing w:before="11" w:line="249" w:lineRule="auto"/>
                                <w:ind w:left="473" w:right="160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New York, NY 10004</w:t>
                              </w:r>
                            </w:p>
                            <w:p w14:paraId="7C1127E8" w14:textId="77777777" w:rsidR="0030481D" w:rsidRDefault="00405942">
                              <w:pPr>
                                <w:spacing w:before="1"/>
                                <w:ind w:left="47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Phone: 212-284-</w:t>
                              </w:r>
                              <w:r w:rsidR="00390FD3">
                                <w:rPr>
                                  <w:rFonts w:ascii="Calibri"/>
                                </w:rPr>
                                <w:t>4040</w:t>
                              </w:r>
                            </w:p>
                            <w:p w14:paraId="3934E9B7" w14:textId="77777777" w:rsidR="0030481D" w:rsidRDefault="00405942">
                              <w:pPr>
                                <w:spacing w:before="11"/>
                                <w:ind w:left="47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Websit</w:t>
                              </w:r>
                              <w:r w:rsidR="007E3EF6">
                                <w:rPr>
                                  <w:rFonts w:ascii="Calibri"/>
                                </w:rPr>
                                <w:t xml:space="preserve">e: </w:t>
                              </w:r>
                              <w:hyperlink r:id="rId7" w:history="1">
                                <w:r w:rsidR="007E3EF6" w:rsidRPr="00CF5854">
                                  <w:rPr>
                                    <w:rStyle w:val="Hyperlink"/>
                                    <w:rFonts w:ascii="Calibri"/>
                                  </w:rPr>
                                  <w:t>www.nysb.uscourts.gov</w:t>
                                </w:r>
                              </w:hyperlink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48386" id="Group 41" o:spid="_x0000_s1033" style="width:228pt;height:577.65pt;mso-position-horizontal-relative:char;mso-position-vertical-relative:line" coordsize="4560,1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">
                <v:rect id="Rectangle 50" o:spid="_x0000_s1034" style="position:absolute;width:4560;height:1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" fillcolor="#6a98c8" stroked="f">
                  <v:fill opacity="19018f"/>
                </v:rect>
                <v:line id="Line 49" o:spid="_x0000_s1035" style="position:absolute;visibility:visible;mso-wrap-style:square" from="494,8402" to="4066,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" strokecolor="#25408f" strokeweight="2pt"/>
                <v:rect id="Rectangle 48" o:spid="_x0000_s1036" style="position:absolute;left:20;top:11037;width:454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" fillcolor="#b0d6d9" stroked="f"/>
                <v:rect id="Rectangle 47" o:spid="_x0000_s1037" style="position:absolute;left:3190;width:137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" fillcolor="#b0d6d9" stroked="f"/>
                <v:rect id="Rectangle 46" o:spid="_x0000_s1038" style="position:absolute;left:2125;top:4;width:1066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" fillcolor="#6a98c8" stroked="f">
                  <v:fill opacity="19018f"/>
                </v:rect>
                <v:rect id="Rectangle 45" o:spid="_x0000_s1039" style="position:absolute;left:1049;top:4;width:1066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" fillcolor="#84ae64" stroked="f"/>
                <v:rect id="Rectangle 44" o:spid="_x0000_s1040" style="position:absolute;left:1058;top:1112;width:1066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" fillcolor="#ecd680" stroked="f"/>
                <v:rect id="Rectangle 43" o:spid="_x0000_s1041" style="position:absolute;left:20;top:4;width:1029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" fillcolor="#3c8d87" stroked="f"/>
                <v:shape id="Text Box 42" o:spid="_x0000_s1042" type="#_x0000_t202" style="position:absolute;left:20;top:2221;width:4540;height:8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7A50192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503A0838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5D5A1F70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6574F662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531D009E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1AAD8046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0D1EACDD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6CDA4CEF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0DC664F0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0F1B0543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1AA5860D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5B1468BA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390296C4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335EA5F6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51119027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29D41471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4820F896" w14:textId="77777777" w:rsidR="0030481D" w:rsidRDefault="0030481D">
                        <w:pPr>
                          <w:rPr>
                            <w:sz w:val="26"/>
                          </w:rPr>
                        </w:pPr>
                      </w:p>
                      <w:p w14:paraId="33ED5B8C" w14:textId="77777777" w:rsidR="0030481D" w:rsidRDefault="0030481D">
                        <w:pPr>
                          <w:spacing w:before="6"/>
                          <w:rPr>
                            <w:sz w:val="37"/>
                          </w:rPr>
                        </w:pPr>
                      </w:p>
                      <w:p w14:paraId="33DDE785" w14:textId="77777777" w:rsidR="005C64C1" w:rsidRDefault="005C64C1">
                        <w:pPr>
                          <w:ind w:left="473"/>
                          <w:rPr>
                            <w:sz w:val="24"/>
                          </w:rPr>
                        </w:pPr>
                      </w:p>
                      <w:p w14:paraId="6307B51A" w14:textId="77777777" w:rsidR="0030481D" w:rsidRDefault="005C64C1">
                        <w:pPr>
                          <w:ind w:left="473"/>
                          <w:rPr>
                            <w:sz w:val="24"/>
                          </w:rPr>
                        </w:pPr>
                        <w:bookmarkStart w:id="2" w:name="_Hlk19267802"/>
                        <w:bookmarkStart w:id="3" w:name="_Hlk19267803"/>
                        <w:r>
                          <w:rPr>
                            <w:sz w:val="24"/>
                          </w:rPr>
                          <w:t>SDNY</w:t>
                        </w:r>
                        <w:r w:rsidR="00405942">
                          <w:rPr>
                            <w:sz w:val="24"/>
                          </w:rPr>
                          <w:t xml:space="preserve"> Bankruptcy Legal Clinic</w:t>
                        </w:r>
                      </w:p>
                      <w:p w14:paraId="39BB93D7" w14:textId="77777777" w:rsidR="0030481D" w:rsidRDefault="0030481D">
                        <w:pPr>
                          <w:spacing w:before="8"/>
                          <w:rPr>
                            <w:sz w:val="26"/>
                          </w:rPr>
                        </w:pPr>
                      </w:p>
                      <w:p w14:paraId="6611AA23" w14:textId="08DDCDD8" w:rsidR="007C0F78" w:rsidRDefault="00405942" w:rsidP="005C64C1">
                        <w:pPr>
                          <w:spacing w:before="11" w:line="249" w:lineRule="auto"/>
                          <w:ind w:left="473" w:right="160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U.S. Bankruptcy Court </w:t>
                        </w:r>
                      </w:p>
                      <w:p w14:paraId="290320A8" w14:textId="7000B44C" w:rsidR="005C64C1" w:rsidRDefault="005C64C1" w:rsidP="005C64C1">
                        <w:pPr>
                          <w:spacing w:before="11" w:line="249" w:lineRule="auto"/>
                          <w:ind w:left="473" w:right="160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One Bowling Green</w:t>
                        </w:r>
                      </w:p>
                      <w:p w14:paraId="69945F19" w14:textId="57163ABF" w:rsidR="0030481D" w:rsidRDefault="005C64C1" w:rsidP="009032B7">
                        <w:pPr>
                          <w:spacing w:before="11" w:line="249" w:lineRule="auto"/>
                          <w:ind w:left="473" w:right="1600"/>
                          <w:rPr>
                            <w:sz w:val="23"/>
                          </w:rPr>
                        </w:pPr>
                        <w:r>
                          <w:rPr>
                            <w:rFonts w:ascii="Calibri"/>
                          </w:rPr>
                          <w:t>New York, NY 10004</w:t>
                        </w:r>
                      </w:p>
                      <w:p w14:paraId="7C1127E8" w14:textId="77777777" w:rsidR="0030481D" w:rsidRDefault="00405942">
                        <w:pPr>
                          <w:spacing w:before="1"/>
                          <w:ind w:left="47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Phone: 212-284-</w:t>
                        </w:r>
                        <w:r w:rsidR="00390FD3">
                          <w:rPr>
                            <w:rFonts w:ascii="Calibri"/>
                          </w:rPr>
                          <w:t>4040</w:t>
                        </w:r>
                      </w:p>
                      <w:p w14:paraId="3934E9B7" w14:textId="77777777" w:rsidR="0030481D" w:rsidRDefault="00405942">
                        <w:pPr>
                          <w:spacing w:before="11"/>
                          <w:ind w:left="47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Websit</w:t>
                        </w:r>
                        <w:r w:rsidR="007E3EF6">
                          <w:rPr>
                            <w:rFonts w:ascii="Calibri"/>
                          </w:rPr>
                          <w:t xml:space="preserve">e: </w:t>
                        </w:r>
                        <w:hyperlink r:id="rId8" w:history="1">
                          <w:r w:rsidR="007E3EF6" w:rsidRPr="00CF5854">
                            <w:rPr>
                              <w:rStyle w:val="Hyperlink"/>
                              <w:rFonts w:ascii="Calibri"/>
                            </w:rPr>
                            <w:t>www.nysb.uscourts.gov</w:t>
                          </w:r>
                        </w:hyperlink>
                        <w:bookmarkEnd w:id="2"/>
                        <w:bookmarkEnd w:id="3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05942">
        <w:tab/>
      </w:r>
      <w:r>
        <w:rPr>
          <w:noProof/>
        </w:rPr>
        <mc:AlternateContent>
          <mc:Choice Requires="wpg">
            <w:drawing>
              <wp:inline distT="0" distB="0" distL="0" distR="0" wp14:anchorId="1EBFEC9C" wp14:editId="43E4E3C7">
                <wp:extent cx="3091180" cy="7336155"/>
                <wp:effectExtent l="0" t="0" r="13970" b="1714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1180" cy="7336155"/>
                          <a:chOff x="0" y="0"/>
                          <a:chExt cx="4868" cy="11553"/>
                        </a:xfrm>
                      </wpg:grpSpPr>
                      <wps:wsp>
                        <wps:cNvPr id="2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60" cy="11038"/>
                          </a:xfrm>
                          <a:prstGeom prst="rect">
                            <a:avLst/>
                          </a:prstGeom>
                          <a:solidFill>
                            <a:srgbClr val="6A98C8">
                              <a:alpha val="2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98" y="1115"/>
                            <a:ext cx="1121" cy="1101"/>
                          </a:xfrm>
                          <a:prstGeom prst="rect">
                            <a:avLst/>
                          </a:prstGeom>
                          <a:solidFill>
                            <a:srgbClr val="CAD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98" y="1115"/>
                            <a:ext cx="1142" cy="11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5C28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98" y="0"/>
                            <a:ext cx="1121" cy="1122"/>
                          </a:xfrm>
                          <a:prstGeom prst="rect">
                            <a:avLst/>
                          </a:prstGeom>
                          <a:solidFill>
                            <a:srgbClr val="EBD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2211"/>
                            <a:ext cx="1157" cy="1101"/>
                          </a:xfrm>
                          <a:prstGeom prst="rect">
                            <a:avLst/>
                          </a:prstGeom>
                          <a:solidFill>
                            <a:srgbClr val="EBD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7" cy="1122"/>
                          </a:xfrm>
                          <a:prstGeom prst="rect">
                            <a:avLst/>
                          </a:prstGeom>
                          <a:solidFill>
                            <a:srgbClr val="ECD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" y="3312"/>
                            <a:ext cx="1142" cy="1101"/>
                          </a:xfrm>
                          <a:prstGeom prst="rect">
                            <a:avLst/>
                          </a:prstGeom>
                          <a:solidFill>
                            <a:srgbClr val="84AE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1115"/>
                            <a:ext cx="1157" cy="1101"/>
                          </a:xfrm>
                          <a:prstGeom prst="rect">
                            <a:avLst/>
                          </a:prstGeom>
                          <a:solidFill>
                            <a:srgbClr val="9BC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18" y="1115"/>
                            <a:ext cx="1142" cy="1101"/>
                          </a:xfrm>
                          <a:prstGeom prst="rect">
                            <a:avLst/>
                          </a:prstGeom>
                          <a:solidFill>
                            <a:srgbClr val="E0E7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418" y="0"/>
                            <a:ext cx="1142" cy="1120"/>
                          </a:xfrm>
                          <a:prstGeom prst="rect">
                            <a:avLst/>
                          </a:prstGeom>
                          <a:solidFill>
                            <a:srgbClr val="B0D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6" y="1130"/>
                            <a:ext cx="1163" cy="1073"/>
                          </a:xfrm>
                          <a:prstGeom prst="rect">
                            <a:avLst/>
                          </a:prstGeom>
                          <a:solidFill>
                            <a:srgbClr val="6A9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70" y="4559"/>
                            <a:ext cx="336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11037"/>
                            <a:ext cx="4540" cy="516"/>
                          </a:xfrm>
                          <a:prstGeom prst="rect">
                            <a:avLst/>
                          </a:prstGeom>
                          <a:solidFill>
                            <a:srgbClr val="B0D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" y="4410"/>
                            <a:ext cx="1142" cy="1120"/>
                          </a:xfrm>
                          <a:prstGeom prst="rect">
                            <a:avLst/>
                          </a:prstGeom>
                          <a:solidFill>
                            <a:srgbClr val="B0D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68" cy="1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F0765" w14:textId="77777777" w:rsidR="0030481D" w:rsidRDefault="0030481D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14:paraId="611B7D30" w14:textId="77777777" w:rsidR="0030481D" w:rsidRDefault="0030481D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14:paraId="769E8FEC" w14:textId="77777777" w:rsidR="0030481D" w:rsidRDefault="0030481D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14:paraId="3C0449BE" w14:textId="77777777" w:rsidR="00390FD3" w:rsidRDefault="00390FD3" w:rsidP="00390FD3">
                              <w:pPr>
                                <w:spacing w:line="247" w:lineRule="auto"/>
                                <w:ind w:right="693"/>
                                <w:rPr>
                                  <w:sz w:val="47"/>
                                </w:rPr>
                              </w:pPr>
                            </w:p>
                            <w:p w14:paraId="0B8DE55A" w14:textId="77777777" w:rsidR="00390FD3" w:rsidRDefault="00390FD3" w:rsidP="00390FD3">
                              <w:pPr>
                                <w:spacing w:line="247" w:lineRule="auto"/>
                                <w:ind w:right="693"/>
                                <w:rPr>
                                  <w:sz w:val="47"/>
                                </w:rPr>
                              </w:pPr>
                            </w:p>
                            <w:p w14:paraId="5DA473AD" w14:textId="77777777" w:rsidR="00AB2B90" w:rsidRPr="00390FD3" w:rsidRDefault="00AB2B90" w:rsidP="00390FD3">
                              <w:pPr>
                                <w:spacing w:line="247" w:lineRule="auto"/>
                                <w:ind w:left="720" w:right="693" w:firstLine="720"/>
                                <w:rPr>
                                  <w:rFonts w:ascii="Cambria"/>
                                  <w:sz w:val="44"/>
                                  <w:szCs w:val="44"/>
                                </w:rPr>
                              </w:pPr>
                              <w:r w:rsidRPr="00390FD3">
                                <w:rPr>
                                  <w:rFonts w:ascii="Cambria"/>
                                  <w:sz w:val="44"/>
                                  <w:szCs w:val="44"/>
                                </w:rPr>
                                <w:t xml:space="preserve">Southern </w:t>
                              </w:r>
                            </w:p>
                            <w:p w14:paraId="08F6A6B7" w14:textId="77777777" w:rsidR="0030481D" w:rsidRPr="00390FD3" w:rsidRDefault="00AB2B90" w:rsidP="00390FD3">
                              <w:pPr>
                                <w:spacing w:line="247" w:lineRule="auto"/>
                                <w:ind w:left="1440" w:right="693"/>
                                <w:rPr>
                                  <w:rFonts w:ascii="Cambria"/>
                                  <w:sz w:val="44"/>
                                  <w:szCs w:val="44"/>
                                </w:rPr>
                              </w:pPr>
                              <w:r w:rsidRPr="00390FD3">
                                <w:rPr>
                                  <w:rFonts w:ascii="Cambria"/>
                                  <w:sz w:val="44"/>
                                  <w:szCs w:val="44"/>
                                </w:rPr>
                                <w:t xml:space="preserve">District </w:t>
                              </w:r>
                              <w:r w:rsidR="00390FD3" w:rsidRPr="00390FD3">
                                <w:rPr>
                                  <w:rFonts w:ascii="Cambria"/>
                                  <w:sz w:val="44"/>
                                  <w:szCs w:val="44"/>
                                </w:rPr>
                                <w:t xml:space="preserve">of NY </w:t>
                              </w:r>
                              <w:r w:rsidR="00405942" w:rsidRPr="00390FD3">
                                <w:rPr>
                                  <w:rFonts w:ascii="Cambria"/>
                                  <w:sz w:val="44"/>
                                  <w:szCs w:val="44"/>
                                </w:rPr>
                                <w:t>Bankruptcy Legal Clinic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860"/>
                            <a:ext cx="3934" cy="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E2BFC" w14:textId="1CB05F7F" w:rsidR="0030481D" w:rsidRDefault="0061078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spacing w:line="331" w:lineRule="exact"/>
                                <w:ind w:hanging="360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30-minute</w:t>
                              </w:r>
                              <w:r w:rsidR="00405942">
                                <w:rPr>
                                  <w:rFonts w:ascii="Calibri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="00F80922">
                                <w:rPr>
                                  <w:rFonts w:ascii="Calibri"/>
                                  <w:spacing w:val="-4"/>
                                  <w:sz w:val="28"/>
                                </w:rPr>
                                <w:t xml:space="preserve">phone </w:t>
                              </w:r>
                              <w:r w:rsidR="00405942">
                                <w:rPr>
                                  <w:rFonts w:ascii="Calibri"/>
                                  <w:sz w:val="28"/>
                                </w:rPr>
                                <w:t>consultations</w:t>
                              </w:r>
                            </w:p>
                            <w:p w14:paraId="1A8A4AA0" w14:textId="031466E1" w:rsidR="0030481D" w:rsidRDefault="000308E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spacing w:before="5" w:line="225" w:lineRule="auto"/>
                                <w:ind w:right="18" w:hanging="360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Call (212) 284-4040</w:t>
                              </w:r>
                              <w:r w:rsidDel="000308E2">
                                <w:rPr>
                                  <w:rFonts w:ascii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6019"/>
                            <a:ext cx="3953" cy="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2A4D5" w14:textId="77777777" w:rsidR="0030481D" w:rsidRDefault="00405942">
                              <w:pPr>
                                <w:spacing w:line="407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40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roviding free legal assistance</w:t>
                              </w:r>
                              <w:r>
                                <w:rPr>
                                  <w:rFonts w:ascii="Calibri"/>
                                  <w:spacing w:val="5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8"/>
                                </w:rPr>
                                <w:t>for</w:t>
                              </w:r>
                            </w:p>
                            <w:p w14:paraId="364A480F" w14:textId="77777777" w:rsidR="0030481D" w:rsidRDefault="00405942">
                              <w:pPr>
                                <w:spacing w:before="26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people representing themselves in</w:t>
                              </w:r>
                            </w:p>
                            <w:p w14:paraId="5ABB48A1" w14:textId="77777777" w:rsidR="0030481D" w:rsidRDefault="00405942">
                              <w:pPr>
                                <w:spacing w:line="400" w:lineRule="atLeas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 xml:space="preserve">the U.S. Bankruptcy Court for the </w:t>
                              </w:r>
                              <w:r w:rsidR="00AB2B90">
                                <w:rPr>
                                  <w:rFonts w:ascii="Calibri"/>
                                  <w:sz w:val="28"/>
                                </w:rPr>
                                <w:t>Southern District of New York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FEC9C" id="Group 23" o:spid="_x0000_s1043" style="width:243.4pt;height:577.65pt;mso-position-horizontal-relative:char;mso-position-vertical-relative:line" coordsize="4868,1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">
                <v:rect id="Rectangle 40" o:spid="_x0000_s1044" style="position:absolute;width:4560;height:1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" fillcolor="#6a98c8" stroked="f">
                  <v:fill opacity="19018f"/>
                </v:rect>
                <v:rect id="Rectangle 39" o:spid="_x0000_s1045" style="position:absolute;left:2298;top:1115;width:1121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" fillcolor="#caddb6" stroked="f"/>
                <v:rect id="Rectangle 38" o:spid="_x0000_s1046" style="position:absolute;left:2298;top:1115;width:1142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" filled="f" strokecolor="#a5c28a" strokeweight="1pt"/>
                <v:rect id="Rectangle 37" o:spid="_x0000_s1047" style="position:absolute;left:2298;width:1121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" fillcolor="#ebdaad" stroked="f"/>
                <v:rect id="Rectangle 36" o:spid="_x0000_s1048" style="position:absolute;top:2211;width:1157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" fillcolor="#ebdaad" stroked="f"/>
                <v:rect id="Rectangle 35" o:spid="_x0000_s1049" style="position:absolute;width:1157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" fillcolor="#ecd680" stroked="f"/>
                <v:rect id="Rectangle 34" o:spid="_x0000_s1050" style="position:absolute;left:15;top:3312;width:1142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" fillcolor="#84ae64" stroked="f"/>
                <v:rect id="Rectangle 33" o:spid="_x0000_s1051" style="position:absolute;top:1115;width:1157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" fillcolor="#9bcbdf" stroked="f"/>
                <v:rect id="Rectangle 32" o:spid="_x0000_s1052" style="position:absolute;left:3418;top:1115;width:1142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" fillcolor="#e0e7d5" stroked="f"/>
                <v:rect id="Rectangle 31" o:spid="_x0000_s1053" style="position:absolute;left:3418;width:1142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" fillcolor="#b0d6d9" stroked="f"/>
                <v:rect id="Rectangle 30" o:spid="_x0000_s1054" style="position:absolute;left:1136;top:1130;width:1163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" fillcolor="#6a98c8" stroked="f"/>
                <v:line id="Line 29" o:spid="_x0000_s1055" style="position:absolute;visibility:visible;mso-wrap-style:square" from="1470,4559" to="4837,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" strokecolor="white" strokeweight="3pt"/>
                <v:rect id="Rectangle 28" o:spid="_x0000_s1056" style="position:absolute;top:11037;width:454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" fillcolor="#b0d6d9" stroked="f"/>
                <v:rect id="Rectangle 27" o:spid="_x0000_s1057" style="position:absolute;left:15;top:4410;width:1142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" fillcolor="#b0d6d9" stroked="f"/>
                <v:shape id="Text Box 26" o:spid="_x0000_s1058" type="#_x0000_t202" style="position:absolute;width:4868;height:1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38F0765" w14:textId="77777777" w:rsidR="0030481D" w:rsidRDefault="0030481D">
                        <w:pPr>
                          <w:rPr>
                            <w:sz w:val="56"/>
                          </w:rPr>
                        </w:pPr>
                      </w:p>
                      <w:p w14:paraId="611B7D30" w14:textId="77777777" w:rsidR="0030481D" w:rsidRDefault="0030481D">
                        <w:pPr>
                          <w:rPr>
                            <w:sz w:val="56"/>
                          </w:rPr>
                        </w:pPr>
                      </w:p>
                      <w:p w14:paraId="769E8FEC" w14:textId="77777777" w:rsidR="0030481D" w:rsidRDefault="0030481D">
                        <w:pPr>
                          <w:rPr>
                            <w:sz w:val="56"/>
                          </w:rPr>
                        </w:pPr>
                      </w:p>
                      <w:p w14:paraId="3C0449BE" w14:textId="77777777" w:rsidR="00390FD3" w:rsidRDefault="00390FD3" w:rsidP="00390FD3">
                        <w:pPr>
                          <w:spacing w:line="247" w:lineRule="auto"/>
                          <w:ind w:right="693"/>
                          <w:rPr>
                            <w:sz w:val="47"/>
                          </w:rPr>
                        </w:pPr>
                      </w:p>
                      <w:p w14:paraId="0B8DE55A" w14:textId="77777777" w:rsidR="00390FD3" w:rsidRDefault="00390FD3" w:rsidP="00390FD3">
                        <w:pPr>
                          <w:spacing w:line="247" w:lineRule="auto"/>
                          <w:ind w:right="693"/>
                          <w:rPr>
                            <w:sz w:val="47"/>
                          </w:rPr>
                        </w:pPr>
                      </w:p>
                      <w:p w14:paraId="5DA473AD" w14:textId="77777777" w:rsidR="00AB2B90" w:rsidRPr="00390FD3" w:rsidRDefault="00AB2B90" w:rsidP="00390FD3">
                        <w:pPr>
                          <w:spacing w:line="247" w:lineRule="auto"/>
                          <w:ind w:left="720" w:right="693" w:firstLine="720"/>
                          <w:rPr>
                            <w:rFonts w:ascii="Cambria"/>
                            <w:sz w:val="44"/>
                            <w:szCs w:val="44"/>
                          </w:rPr>
                        </w:pPr>
                        <w:r w:rsidRPr="00390FD3">
                          <w:rPr>
                            <w:rFonts w:ascii="Cambria"/>
                            <w:sz w:val="44"/>
                            <w:szCs w:val="44"/>
                          </w:rPr>
                          <w:t xml:space="preserve">Southern </w:t>
                        </w:r>
                      </w:p>
                      <w:p w14:paraId="08F6A6B7" w14:textId="77777777" w:rsidR="0030481D" w:rsidRPr="00390FD3" w:rsidRDefault="00AB2B90" w:rsidP="00390FD3">
                        <w:pPr>
                          <w:spacing w:line="247" w:lineRule="auto"/>
                          <w:ind w:left="1440" w:right="693"/>
                          <w:rPr>
                            <w:rFonts w:ascii="Cambria"/>
                            <w:sz w:val="44"/>
                            <w:szCs w:val="44"/>
                          </w:rPr>
                        </w:pPr>
                        <w:r w:rsidRPr="00390FD3">
                          <w:rPr>
                            <w:rFonts w:ascii="Cambria"/>
                            <w:sz w:val="44"/>
                            <w:szCs w:val="44"/>
                          </w:rPr>
                          <w:t xml:space="preserve">District </w:t>
                        </w:r>
                        <w:r w:rsidR="00390FD3" w:rsidRPr="00390FD3">
                          <w:rPr>
                            <w:rFonts w:ascii="Cambria"/>
                            <w:sz w:val="44"/>
                            <w:szCs w:val="44"/>
                          </w:rPr>
                          <w:t xml:space="preserve">of NY </w:t>
                        </w:r>
                        <w:r w:rsidR="00405942" w:rsidRPr="00390FD3">
                          <w:rPr>
                            <w:rFonts w:ascii="Cambria"/>
                            <w:sz w:val="44"/>
                            <w:szCs w:val="44"/>
                          </w:rPr>
                          <w:t>Bankruptcy Legal Clinic</w:t>
                        </w:r>
                      </w:p>
                    </w:txbxContent>
                  </v:textbox>
                </v:shape>
                <v:shape id="Text Box 25" o:spid="_x0000_s1059" type="#_x0000_t202" style="position:absolute;left:360;top:7860;width:3934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21E2BFC" w14:textId="1CB05F7F" w:rsidR="0030481D" w:rsidRDefault="0061078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1"/>
                          </w:tabs>
                          <w:spacing w:line="331" w:lineRule="exact"/>
                          <w:ind w:hanging="360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30-minute</w:t>
                        </w:r>
                        <w:r w:rsidR="00405942">
                          <w:rPr>
                            <w:rFonts w:ascii="Calibri"/>
                            <w:spacing w:val="-4"/>
                            <w:sz w:val="28"/>
                          </w:rPr>
                          <w:t xml:space="preserve"> </w:t>
                        </w:r>
                        <w:r w:rsidR="00F80922">
                          <w:rPr>
                            <w:rFonts w:ascii="Calibri"/>
                            <w:spacing w:val="-4"/>
                            <w:sz w:val="28"/>
                          </w:rPr>
                          <w:t xml:space="preserve">phone </w:t>
                        </w:r>
                        <w:r w:rsidR="00405942">
                          <w:rPr>
                            <w:rFonts w:ascii="Calibri"/>
                            <w:sz w:val="28"/>
                          </w:rPr>
                          <w:t>consultations</w:t>
                        </w:r>
                      </w:p>
                      <w:p w14:paraId="1A8A4AA0" w14:textId="031466E1" w:rsidR="0030481D" w:rsidRDefault="000308E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1"/>
                          </w:tabs>
                          <w:spacing w:before="5" w:line="225" w:lineRule="auto"/>
                          <w:ind w:right="18" w:hanging="360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Call (212) 284-4040</w:t>
                        </w:r>
                        <w:r w:rsidDel="000308E2">
                          <w:rPr>
                            <w:rFonts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4" o:spid="_x0000_s1060" type="#_x0000_t202" style="position:absolute;left:332;top:6019;width:3953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012A4D5" w14:textId="77777777" w:rsidR="0030481D" w:rsidRDefault="00405942">
                        <w:pPr>
                          <w:spacing w:line="407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P</w:t>
                        </w:r>
                        <w:r>
                          <w:rPr>
                            <w:rFonts w:ascii="Calibri"/>
                            <w:sz w:val="28"/>
                          </w:rPr>
                          <w:t>roviding free legal assistance</w:t>
                        </w:r>
                        <w:r>
                          <w:rPr>
                            <w:rFonts w:ascii="Calibri"/>
                            <w:spacing w:val="5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sz w:val="28"/>
                          </w:rPr>
                          <w:t>for</w:t>
                        </w:r>
                      </w:p>
                      <w:p w14:paraId="364A480F" w14:textId="77777777" w:rsidR="0030481D" w:rsidRDefault="00405942">
                        <w:pPr>
                          <w:spacing w:before="26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people representing themselves in</w:t>
                        </w:r>
                      </w:p>
                      <w:p w14:paraId="5ABB48A1" w14:textId="77777777" w:rsidR="0030481D" w:rsidRDefault="00405942">
                        <w:pPr>
                          <w:spacing w:line="400" w:lineRule="atLeas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 xml:space="preserve">the U.S. Bankruptcy Court for the </w:t>
                        </w:r>
                        <w:r w:rsidR="00AB2B90">
                          <w:rPr>
                            <w:rFonts w:ascii="Calibri"/>
                            <w:sz w:val="28"/>
                          </w:rPr>
                          <w:t>Southern District of New York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7424AF" w14:textId="77777777" w:rsidR="0030481D" w:rsidRDefault="0030481D">
      <w:pPr>
        <w:sectPr w:rsidR="0030481D">
          <w:type w:val="continuous"/>
          <w:pgSz w:w="15840" w:h="12240" w:orient="landscape"/>
          <w:pgMar w:top="360" w:right="0" w:bottom="0" w:left="160" w:header="720" w:footer="720" w:gutter="0"/>
          <w:cols w:space="720"/>
        </w:sectPr>
      </w:pPr>
    </w:p>
    <w:p w14:paraId="3EB0368D" w14:textId="77777777" w:rsidR="0030481D" w:rsidRDefault="00454F3E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88" behindDoc="0" locked="0" layoutInCell="1" allowOverlap="1" wp14:anchorId="3F033198" wp14:editId="7892680F">
                <wp:simplePos x="0" y="0"/>
                <wp:positionH relativeFrom="page">
                  <wp:posOffset>167640</wp:posOffset>
                </wp:positionH>
                <wp:positionV relativeFrom="page">
                  <wp:posOffset>203200</wp:posOffset>
                </wp:positionV>
                <wp:extent cx="3045460" cy="7373620"/>
                <wp:effectExtent l="5715" t="0" r="6350" b="50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7373620"/>
                          <a:chOff x="264" y="320"/>
                          <a:chExt cx="4796" cy="11612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3" y="2460"/>
                            <a:ext cx="4796" cy="1060"/>
                          </a:xfrm>
                          <a:prstGeom prst="rect">
                            <a:avLst/>
                          </a:prstGeom>
                          <a:solidFill>
                            <a:srgbClr val="88AE9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50" y="3229"/>
                            <a:ext cx="282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6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320"/>
                            <a:ext cx="4561" cy="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3520"/>
                            <a:ext cx="4560" cy="8412"/>
                          </a:xfrm>
                          <a:prstGeom prst="rect">
                            <a:avLst/>
                          </a:prstGeom>
                          <a:solidFill>
                            <a:srgbClr val="6A98C8">
                              <a:alpha val="2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8FB43" w14:textId="77777777" w:rsidR="0030481D" w:rsidRDefault="00405942">
                              <w:pPr>
                                <w:spacing w:before="146"/>
                                <w:ind w:left="16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571C1D"/>
                                  <w:sz w:val="20"/>
                                </w:rPr>
                                <w:t>WHEN CAN I GET HELP AT THE CLNIIC?</w:t>
                              </w:r>
                            </w:p>
                            <w:p w14:paraId="3DB8FAD5" w14:textId="3F34B21F" w:rsidR="0030481D" w:rsidRDefault="00405942">
                              <w:pPr>
                                <w:spacing w:before="90" w:line="235" w:lineRule="auto"/>
                                <w:ind w:left="168" w:right="33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Appointments are made by calling the court at (</w:t>
                              </w:r>
                              <w:r w:rsidR="00AB2B90">
                                <w:rPr>
                                  <w:rFonts w:ascii="Calibri"/>
                                  <w:sz w:val="20"/>
                                </w:rPr>
                                <w:t>212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) </w:t>
                              </w:r>
                              <w:r w:rsidR="00AB2B90">
                                <w:rPr>
                                  <w:rFonts w:ascii="Calibri"/>
                                  <w:sz w:val="20"/>
                                </w:rPr>
                                <w:t>284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-</w:t>
                              </w:r>
                              <w:r w:rsidR="00390FD3">
                                <w:rPr>
                                  <w:rFonts w:ascii="Calibri"/>
                                  <w:sz w:val="20"/>
                                </w:rPr>
                                <w:t>4040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.</w:t>
                              </w:r>
                            </w:p>
                            <w:p w14:paraId="7C7B8C5A" w14:textId="77777777" w:rsidR="0030481D" w:rsidRDefault="0030481D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2AC443C5" w14:textId="63A229C6" w:rsidR="0030481D" w:rsidRDefault="00405942">
                              <w:pPr>
                                <w:spacing w:before="1"/>
                                <w:ind w:left="16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571C1D"/>
                                  <w:sz w:val="20"/>
                                </w:rPr>
                                <w:t>WHAT CAN I EXPECT?</w:t>
                              </w:r>
                            </w:p>
                            <w:p w14:paraId="4668A5C5" w14:textId="555EBD4E" w:rsidR="0030481D" w:rsidRDefault="00405942">
                              <w:pPr>
                                <w:spacing w:before="89" w:line="235" w:lineRule="auto"/>
                                <w:ind w:left="168" w:right="25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You will need to complete Intake Form</w:t>
                              </w:r>
                              <w:r w:rsidR="00A37CE5">
                                <w:rPr>
                                  <w:rFonts w:ascii="Calibri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 and </w:t>
                              </w:r>
                              <w:r w:rsidR="00A37CE5">
                                <w:rPr>
                                  <w:rFonts w:ascii="Calibri"/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Liability Waiver </w:t>
                              </w:r>
                              <w:r>
                                <w:rPr>
                                  <w:rFonts w:ascii="Calibri"/>
                                  <w:sz w:val="20"/>
                                  <w:u w:val="single"/>
                                </w:rPr>
                                <w:t>before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 you can</w:t>
                              </w:r>
                              <w:r w:rsidR="00A37CE5">
                                <w:rPr>
                                  <w:rFonts w:ascii="Calibri"/>
                                  <w:sz w:val="20"/>
                                </w:rPr>
                                <w:t xml:space="preserve"> speak with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 attorney. Intake Forms and Liability Waivers are available at the Clinic or can be downloaded from our websit</w:t>
                              </w:r>
                              <w:r w:rsidR="00AB2B90" w:rsidRPr="007E3EF6">
                                <w:rPr>
                                  <w:rFonts w:ascii="Calibri"/>
                                  <w:sz w:val="20"/>
                                </w:rPr>
                                <w:t>e</w:t>
                              </w:r>
                              <w:r w:rsidR="00FF3C6C">
                                <w:rPr>
                                  <w:rFonts w:ascii="Calibri"/>
                                  <w:sz w:val="20"/>
                                </w:rPr>
                                <w:t xml:space="preserve"> at</w:t>
                              </w:r>
                              <w:r w:rsidR="00AB2B90" w:rsidRPr="007E3EF6">
                                <w:rPr>
                                  <w:rFonts w:ascii="Calibri"/>
                                  <w:sz w:val="20"/>
                                </w:rPr>
                                <w:t xml:space="preserve"> </w:t>
                              </w:r>
                              <w:bookmarkStart w:id="4" w:name="_Hlk19628832"/>
                              <w:r w:rsidR="00FF3C6C">
                                <w:rPr>
                                  <w:rFonts w:ascii="Calibri"/>
                                  <w:sz w:val="20"/>
                                </w:rPr>
                                <w:fldChar w:fldCharType="begin"/>
                              </w:r>
                              <w:r w:rsidR="002935B4">
                                <w:rPr>
                                  <w:rFonts w:ascii="Calibri"/>
                                  <w:sz w:val="20"/>
                                </w:rPr>
                                <w:instrText>HYPERLINK "C:\\Users\\aacosta.NYSB\\AppData\\Local\\Microsoft\\Windows\\Temporary Internet Files\\Content.Outlook\\VAB2T2QO\\www.nysb.uscourts.gov\\clinic"</w:instrText>
                              </w:r>
                              <w:r w:rsidR="00FF3C6C">
                                <w:rPr>
                                  <w:rFonts w:ascii="Calibri"/>
                                  <w:sz w:val="20"/>
                                </w:rPr>
                              </w:r>
                              <w:r w:rsidR="00FF3C6C">
                                <w:rPr>
                                  <w:rFonts w:ascii="Calibri"/>
                                  <w:sz w:val="20"/>
                                </w:rPr>
                                <w:fldChar w:fldCharType="separate"/>
                              </w:r>
                              <w:r w:rsidR="00AB2B90" w:rsidRPr="00FF3C6C">
                                <w:rPr>
                                  <w:rStyle w:val="Hyperlink"/>
                                  <w:rFonts w:ascii="Calibri"/>
                                  <w:sz w:val="20"/>
                                </w:rPr>
                                <w:t>www.nysb.uscourts.gov/clinic</w:t>
                              </w:r>
                              <w:bookmarkEnd w:id="4"/>
                              <w:r w:rsidR="00FF3C6C">
                                <w:rPr>
                                  <w:rFonts w:ascii="Calibri"/>
                                  <w:sz w:val="20"/>
                                </w:rPr>
                                <w:fldChar w:fldCharType="end"/>
                              </w:r>
                              <w:r w:rsidR="00AB2B90" w:rsidRPr="007E3EF6">
                                <w:rPr>
                                  <w:rFonts w:ascii="Calibri"/>
                                  <w:sz w:val="20"/>
                                </w:rPr>
                                <w:t>.</w:t>
                              </w:r>
                            </w:p>
                            <w:p w14:paraId="37AC622A" w14:textId="77777777" w:rsidR="0030481D" w:rsidRDefault="0030481D">
                              <w:pPr>
                                <w:spacing w:before="5"/>
                                <w:rPr>
                                  <w:sz w:val="23"/>
                                </w:rPr>
                              </w:pPr>
                            </w:p>
                            <w:p w14:paraId="6B3EB8CD" w14:textId="77777777" w:rsidR="0030481D" w:rsidRDefault="00405942">
                              <w:pPr>
                                <w:spacing w:before="1"/>
                                <w:ind w:left="16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571C1D"/>
                                  <w:sz w:val="20"/>
                                </w:rPr>
                                <w:t>HOW LONG IS MY CONSULTATION?</w:t>
                              </w:r>
                            </w:p>
                            <w:p w14:paraId="60447E9E" w14:textId="2E912AEF" w:rsidR="0030481D" w:rsidRDefault="00405942">
                              <w:pPr>
                                <w:spacing w:before="89" w:line="235" w:lineRule="auto"/>
                                <w:ind w:left="168" w:right="33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The Clinic provides </w:t>
                              </w:r>
                              <w:r w:rsidRPr="000147E5"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pro se</w:t>
                              </w:r>
                              <w:r w:rsidR="00390FD3">
                                <w:rPr>
                                  <w:rFonts w:ascii="Calibri"/>
                                  <w:sz w:val="20"/>
                                </w:rPr>
                                <w:t xml:space="preserve"> individuals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 the opportunity to </w:t>
                              </w:r>
                              <w:r w:rsidR="00A37CE5">
                                <w:rPr>
                                  <w:rFonts w:ascii="Calibri"/>
                                  <w:sz w:val="20"/>
                                </w:rPr>
                                <w:t>speak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, one-on-one, with a</w:t>
                              </w:r>
                            </w:p>
                            <w:p w14:paraId="3EBA4DD6" w14:textId="1228E540" w:rsidR="0030481D" w:rsidRDefault="00405942">
                              <w:pPr>
                                <w:spacing w:before="2" w:line="235" w:lineRule="auto"/>
                                <w:ind w:left="16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volunteer bankruptcy attorney for a free half</w:t>
                              </w:r>
                              <w:r w:rsidR="00A37CE5">
                                <w:rPr>
                                  <w:rFonts w:ascii="Calibri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hour consultation.</w:t>
                              </w:r>
                            </w:p>
                            <w:p w14:paraId="0C48EDCD" w14:textId="77777777" w:rsidR="0030481D" w:rsidRDefault="0030481D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64D789E4" w14:textId="77777777" w:rsidR="0030481D" w:rsidRDefault="00405942">
                              <w:pPr>
                                <w:ind w:left="168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71C1D"/>
                                  <w:sz w:val="20"/>
                                </w:rPr>
                                <w:t>WHAT DO I DO IF I‘M ON A DEADLINE?</w:t>
                              </w:r>
                            </w:p>
                            <w:p w14:paraId="3BD1E76A" w14:textId="52A42D5A" w:rsidR="0030481D" w:rsidRDefault="00405942">
                              <w:pPr>
                                <w:spacing w:before="90" w:line="235" w:lineRule="auto"/>
                                <w:ind w:left="168" w:right="25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If you have an important deadline upcoming soon, please contact Clinic staff immediately to set up an appointment by calling (</w:t>
                              </w:r>
                              <w:r w:rsidR="00AB2B90">
                                <w:rPr>
                                  <w:rFonts w:ascii="Calibri"/>
                                  <w:sz w:val="20"/>
                                </w:rPr>
                                <w:t>212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) </w:t>
                              </w:r>
                              <w:r w:rsidR="00AB2B90">
                                <w:rPr>
                                  <w:rFonts w:ascii="Calibri"/>
                                  <w:sz w:val="20"/>
                                </w:rPr>
                                <w:t>284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-</w:t>
                              </w:r>
                              <w:r w:rsidR="00390FD3">
                                <w:rPr>
                                  <w:rFonts w:ascii="Calibri"/>
                                  <w:sz w:val="20"/>
                                </w:rPr>
                                <w:t>4040</w:t>
                              </w:r>
                              <w:r w:rsidR="00D42D68">
                                <w:rPr>
                                  <w:rFonts w:ascii="Calibri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 Clinic give</w:t>
                              </w:r>
                              <w:r w:rsidR="00D42D68">
                                <w:rPr>
                                  <w:rFonts w:ascii="Calibri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 priority whenever possible to those who </w:t>
                              </w:r>
                              <w:r w:rsidR="00D42D68">
                                <w:rPr>
                                  <w:rFonts w:ascii="Calibri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 a deadline.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2460"/>
                            <a:ext cx="4796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659BC" w14:textId="77777777" w:rsidR="0030481D" w:rsidRDefault="00405942">
                              <w:pPr>
                                <w:spacing w:before="231"/>
                                <w:ind w:left="226"/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sz w:val="28"/>
                                </w:rPr>
                                <w:t>How Can We Help You?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33198" id="Group 17" o:spid="_x0000_s1061" style="position:absolute;margin-left:13.2pt;margin-top:16pt;width:239.8pt;height:580.6pt;z-index:1288;mso-position-horizontal-relative:page;mso-position-vertical-relative:page" coordorigin="264,320" coordsize="4796,11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">
                <v:rect id="Rectangle 22" o:spid="_x0000_s1062" style="position:absolute;left:263;top:2460;width:4796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" fillcolor="#88ae9b" stroked="f">
                  <v:fill opacity="49087f"/>
                </v:rect>
                <v:line id="Line 21" o:spid="_x0000_s1063" style="position:absolute;visibility:visible;mso-wrap-style:square" from="350,3229" to="3172,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" strokecolor="#1662a4" strokeweight="2pt"/>
                <v:shape id="Picture 20" o:spid="_x0000_s1064" type="#_x0000_t75" style="position:absolute;left:350;top:320;width:4561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">
                  <v:imagedata r:id="rId10" o:title=""/>
                </v:shape>
                <v:shape id="Text Box 19" o:spid="_x0000_s1065" type="#_x0000_t202" style="position:absolute;left:350;top:3520;width:4560;height:8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" fillcolor="#6a98c8" stroked="f">
                  <v:fill opacity="19018f"/>
                  <v:textbox inset="0,0,0,0">
                    <w:txbxContent>
                      <w:p w14:paraId="3138FB43" w14:textId="77777777" w:rsidR="0030481D" w:rsidRDefault="00405942">
                        <w:pPr>
                          <w:spacing w:before="146"/>
                          <w:ind w:left="1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571C1D"/>
                            <w:sz w:val="20"/>
                          </w:rPr>
                          <w:t>WHEN CAN I GET HELP AT THE CLNIIC?</w:t>
                        </w:r>
                      </w:p>
                      <w:p w14:paraId="3DB8FAD5" w14:textId="3F34B21F" w:rsidR="0030481D" w:rsidRDefault="00405942">
                        <w:pPr>
                          <w:spacing w:before="90" w:line="235" w:lineRule="auto"/>
                          <w:ind w:left="168" w:right="33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Appointments are made by calling the court at (</w:t>
                        </w:r>
                        <w:r w:rsidR="00AB2B90">
                          <w:rPr>
                            <w:rFonts w:ascii="Calibri"/>
                            <w:sz w:val="20"/>
                          </w:rPr>
                          <w:t>212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) </w:t>
                        </w:r>
                        <w:r w:rsidR="00AB2B90">
                          <w:rPr>
                            <w:rFonts w:ascii="Calibri"/>
                            <w:sz w:val="20"/>
                          </w:rPr>
                          <w:t>284</w:t>
                        </w:r>
                        <w:r>
                          <w:rPr>
                            <w:rFonts w:ascii="Calibri"/>
                            <w:sz w:val="20"/>
                          </w:rPr>
                          <w:t>-</w:t>
                        </w:r>
                        <w:r w:rsidR="00390FD3">
                          <w:rPr>
                            <w:rFonts w:ascii="Calibri"/>
                            <w:sz w:val="20"/>
                          </w:rPr>
                          <w:t>4040</w:t>
                        </w:r>
                        <w:r>
                          <w:rPr>
                            <w:rFonts w:ascii="Calibri"/>
                            <w:sz w:val="20"/>
                          </w:rPr>
                          <w:t>.</w:t>
                        </w:r>
                      </w:p>
                      <w:p w14:paraId="7C7B8C5A" w14:textId="77777777" w:rsidR="0030481D" w:rsidRDefault="0030481D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2AC443C5" w14:textId="63A229C6" w:rsidR="0030481D" w:rsidRDefault="00405942">
                        <w:pPr>
                          <w:spacing w:before="1"/>
                          <w:ind w:left="1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571C1D"/>
                            <w:sz w:val="20"/>
                          </w:rPr>
                          <w:t>WHAT CAN I EXPECT?</w:t>
                        </w:r>
                      </w:p>
                      <w:p w14:paraId="4668A5C5" w14:textId="555EBD4E" w:rsidR="0030481D" w:rsidRDefault="00405942">
                        <w:pPr>
                          <w:spacing w:before="89" w:line="235" w:lineRule="auto"/>
                          <w:ind w:left="168" w:right="25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You will need to complete Intake Form</w:t>
                        </w:r>
                        <w:r w:rsidR="00A37CE5">
                          <w:rPr>
                            <w:rFonts w:ascii="Calibri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 and </w:t>
                        </w:r>
                        <w:r w:rsidR="00A37CE5">
                          <w:rPr>
                            <w:rFonts w:ascii="Calibri"/>
                            <w:sz w:val="20"/>
                          </w:rPr>
                          <w:t xml:space="preserve">a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Liability Waiver </w:t>
                        </w:r>
                        <w:r>
                          <w:rPr>
                            <w:rFonts w:ascii="Calibri"/>
                            <w:sz w:val="20"/>
                            <w:u w:val="single"/>
                          </w:rPr>
                          <w:t>before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 you can</w:t>
                        </w:r>
                        <w:r w:rsidR="00A37CE5">
                          <w:rPr>
                            <w:rFonts w:ascii="Calibri"/>
                            <w:sz w:val="20"/>
                          </w:rPr>
                          <w:t xml:space="preserve"> speak with </w:t>
                        </w:r>
                        <w:r>
                          <w:rPr>
                            <w:rFonts w:ascii="Calibri"/>
                            <w:sz w:val="20"/>
                          </w:rPr>
                          <w:t>an attorney. Intake Forms and Liability Waivers are available at the Clinic or can be downloaded from our websit</w:t>
                        </w:r>
                        <w:r w:rsidR="00AB2B90" w:rsidRPr="007E3EF6">
                          <w:rPr>
                            <w:rFonts w:ascii="Calibri"/>
                            <w:sz w:val="20"/>
                          </w:rPr>
                          <w:t>e</w:t>
                        </w:r>
                        <w:r w:rsidR="00FF3C6C">
                          <w:rPr>
                            <w:rFonts w:ascii="Calibri"/>
                            <w:sz w:val="20"/>
                          </w:rPr>
                          <w:t xml:space="preserve"> at</w:t>
                        </w:r>
                        <w:r w:rsidR="00AB2B90" w:rsidRPr="007E3EF6">
                          <w:rPr>
                            <w:rFonts w:ascii="Calibri"/>
                            <w:sz w:val="20"/>
                          </w:rPr>
                          <w:t xml:space="preserve"> </w:t>
                        </w:r>
                        <w:bookmarkStart w:id="5" w:name="_Hlk19628832"/>
                        <w:r w:rsidR="00FF3C6C">
                          <w:rPr>
                            <w:rFonts w:ascii="Calibri"/>
                            <w:sz w:val="20"/>
                          </w:rPr>
                          <w:fldChar w:fldCharType="begin"/>
                        </w:r>
                        <w:r w:rsidR="002935B4">
                          <w:rPr>
                            <w:rFonts w:ascii="Calibri"/>
                            <w:sz w:val="20"/>
                          </w:rPr>
                          <w:instrText>HYPERLINK "C:\\Users\\aacosta.NYSB\\AppData\\Local\\Microsoft\\Windows\\Temporary Internet Files\\Content.Outlook\\VAB2T2QO\\www.nysb.uscourts.gov\\clinic"</w:instrText>
                        </w:r>
                        <w:r w:rsidR="00FF3C6C">
                          <w:rPr>
                            <w:rFonts w:ascii="Calibri"/>
                            <w:sz w:val="20"/>
                          </w:rPr>
                        </w:r>
                        <w:r w:rsidR="00FF3C6C">
                          <w:rPr>
                            <w:rFonts w:ascii="Calibri"/>
                            <w:sz w:val="20"/>
                          </w:rPr>
                          <w:fldChar w:fldCharType="separate"/>
                        </w:r>
                        <w:r w:rsidR="00AB2B90" w:rsidRPr="00FF3C6C">
                          <w:rPr>
                            <w:rStyle w:val="Hyperlink"/>
                            <w:rFonts w:ascii="Calibri"/>
                            <w:sz w:val="20"/>
                          </w:rPr>
                          <w:t>www.nysb.uscourts.gov/clinic</w:t>
                        </w:r>
                        <w:bookmarkEnd w:id="5"/>
                        <w:r w:rsidR="00FF3C6C">
                          <w:rPr>
                            <w:rFonts w:ascii="Calibri"/>
                            <w:sz w:val="20"/>
                          </w:rPr>
                          <w:fldChar w:fldCharType="end"/>
                        </w:r>
                        <w:r w:rsidR="00AB2B90" w:rsidRPr="007E3EF6">
                          <w:rPr>
                            <w:rFonts w:ascii="Calibri"/>
                            <w:sz w:val="20"/>
                          </w:rPr>
                          <w:t>.</w:t>
                        </w:r>
                      </w:p>
                      <w:p w14:paraId="37AC622A" w14:textId="77777777" w:rsidR="0030481D" w:rsidRDefault="0030481D">
                        <w:pPr>
                          <w:spacing w:before="5"/>
                          <w:rPr>
                            <w:sz w:val="23"/>
                          </w:rPr>
                        </w:pPr>
                      </w:p>
                      <w:p w14:paraId="6B3EB8CD" w14:textId="77777777" w:rsidR="0030481D" w:rsidRDefault="00405942">
                        <w:pPr>
                          <w:spacing w:before="1"/>
                          <w:ind w:left="1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571C1D"/>
                            <w:sz w:val="20"/>
                          </w:rPr>
                          <w:t>HOW LONG IS MY CONSULTATION?</w:t>
                        </w:r>
                      </w:p>
                      <w:p w14:paraId="60447E9E" w14:textId="2E912AEF" w:rsidR="0030481D" w:rsidRDefault="00405942">
                        <w:pPr>
                          <w:spacing w:before="89" w:line="235" w:lineRule="auto"/>
                          <w:ind w:left="168" w:right="33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The Clinic provides </w:t>
                        </w:r>
                        <w:r w:rsidRPr="000147E5">
                          <w:rPr>
                            <w:rFonts w:ascii="Calibri"/>
                            <w:i/>
                            <w:sz w:val="20"/>
                          </w:rPr>
                          <w:t>pro se</w:t>
                        </w:r>
                        <w:r w:rsidR="00390FD3">
                          <w:rPr>
                            <w:rFonts w:ascii="Calibri"/>
                            <w:sz w:val="20"/>
                          </w:rPr>
                          <w:t xml:space="preserve"> individuals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 the opportunity to </w:t>
                        </w:r>
                        <w:r w:rsidR="00A37CE5">
                          <w:rPr>
                            <w:rFonts w:ascii="Calibri"/>
                            <w:sz w:val="20"/>
                          </w:rPr>
                          <w:t>speak</w:t>
                        </w:r>
                        <w:r>
                          <w:rPr>
                            <w:rFonts w:ascii="Calibri"/>
                            <w:sz w:val="20"/>
                          </w:rPr>
                          <w:t>, one-on-one, with a</w:t>
                        </w:r>
                      </w:p>
                      <w:p w14:paraId="3EBA4DD6" w14:textId="1228E540" w:rsidR="0030481D" w:rsidRDefault="00405942">
                        <w:pPr>
                          <w:spacing w:before="2" w:line="235" w:lineRule="auto"/>
                          <w:ind w:left="1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volunteer bankruptcy attorney for a free half</w:t>
                        </w:r>
                        <w:r w:rsidR="00A37CE5">
                          <w:rPr>
                            <w:rFonts w:ascii="Calibri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z w:val="20"/>
                          </w:rPr>
                          <w:t>hour consultation.</w:t>
                        </w:r>
                      </w:p>
                      <w:p w14:paraId="0C48EDCD" w14:textId="77777777" w:rsidR="0030481D" w:rsidRDefault="0030481D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64D789E4" w14:textId="77777777" w:rsidR="0030481D" w:rsidRDefault="00405942">
                        <w:pPr>
                          <w:ind w:left="168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571C1D"/>
                            <w:sz w:val="20"/>
                          </w:rPr>
                          <w:t>WHAT DO I DO IF I‘M ON A DEADLINE?</w:t>
                        </w:r>
                      </w:p>
                      <w:p w14:paraId="3BD1E76A" w14:textId="52A42D5A" w:rsidR="0030481D" w:rsidRDefault="00405942">
                        <w:pPr>
                          <w:spacing w:before="90" w:line="235" w:lineRule="auto"/>
                          <w:ind w:left="168" w:right="25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If you have an important deadline upcoming soon, please contact Clinic staff immediately to set up an appointment by calling (</w:t>
                        </w:r>
                        <w:r w:rsidR="00AB2B90">
                          <w:rPr>
                            <w:rFonts w:ascii="Calibri"/>
                            <w:sz w:val="20"/>
                          </w:rPr>
                          <w:t>212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) </w:t>
                        </w:r>
                        <w:r w:rsidR="00AB2B90">
                          <w:rPr>
                            <w:rFonts w:ascii="Calibri"/>
                            <w:sz w:val="20"/>
                          </w:rPr>
                          <w:t>284</w:t>
                        </w:r>
                        <w:r>
                          <w:rPr>
                            <w:rFonts w:ascii="Calibri"/>
                            <w:sz w:val="20"/>
                          </w:rPr>
                          <w:t>-</w:t>
                        </w:r>
                        <w:r w:rsidR="00390FD3">
                          <w:rPr>
                            <w:rFonts w:ascii="Calibri"/>
                            <w:sz w:val="20"/>
                          </w:rPr>
                          <w:t>4040</w:t>
                        </w:r>
                        <w:r w:rsidR="00D42D68">
                          <w:rPr>
                            <w:rFonts w:ascii="Calibri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Calibri"/>
                            <w:sz w:val="20"/>
                          </w:rPr>
                          <w:t>The Clinic give</w:t>
                        </w:r>
                        <w:r w:rsidR="00D42D68">
                          <w:rPr>
                            <w:rFonts w:ascii="Calibri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 priority whenever possible to those who </w:t>
                        </w:r>
                        <w:r w:rsidR="00D42D68">
                          <w:rPr>
                            <w:rFonts w:ascii="Calibri"/>
                            <w:sz w:val="20"/>
                          </w:rPr>
                          <w:t>have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 a deadline.</w:t>
                        </w:r>
                      </w:p>
                    </w:txbxContent>
                  </v:textbox>
                </v:shape>
                <v:shape id="Text Box 18" o:spid="_x0000_s1066" type="#_x0000_t202" style="position:absolute;left:263;top:2460;width:4796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03659BC" w14:textId="77777777" w:rsidR="0030481D" w:rsidRDefault="00405942">
                        <w:pPr>
                          <w:spacing w:before="231"/>
                          <w:ind w:left="226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How Can We Help You?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23AF1178" wp14:editId="0E3DF28D">
                <wp:simplePos x="0" y="0"/>
                <wp:positionH relativeFrom="page">
                  <wp:posOffset>3526790</wp:posOffset>
                </wp:positionH>
                <wp:positionV relativeFrom="page">
                  <wp:posOffset>177800</wp:posOffset>
                </wp:positionV>
                <wp:extent cx="3045460" cy="7399020"/>
                <wp:effectExtent l="2540" t="6350" r="0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7399020"/>
                          <a:chOff x="5554" y="280"/>
                          <a:chExt cx="4796" cy="11652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53" y="280"/>
                            <a:ext cx="4796" cy="1060"/>
                          </a:xfrm>
                          <a:prstGeom prst="rect">
                            <a:avLst/>
                          </a:prstGeom>
                          <a:solidFill>
                            <a:srgbClr val="B0D6D9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40" y="1048"/>
                            <a:ext cx="282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6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1340"/>
                            <a:ext cx="4560" cy="10592"/>
                          </a:xfrm>
                          <a:prstGeom prst="rect">
                            <a:avLst/>
                          </a:prstGeom>
                          <a:solidFill>
                            <a:srgbClr val="6A98C8">
                              <a:alpha val="2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17D8A" w14:textId="0A265D58" w:rsidR="0030481D" w:rsidRDefault="0040594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0"/>
                                </w:tabs>
                                <w:spacing w:before="13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Complete the required forms:</w:t>
                              </w:r>
                            </w:p>
                            <w:p w14:paraId="6F09E056" w14:textId="2B3716F2" w:rsidR="0030481D" w:rsidRDefault="00405942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743"/>
                                </w:tabs>
                                <w:spacing w:before="124" w:line="196" w:lineRule="auto"/>
                                <w:ind w:right="160" w:firstLine="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“Intake </w:t>
                              </w:r>
                              <w:r w:rsidR="00E82A81"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>Questionnaire</w:t>
                              </w:r>
                              <w:r w:rsidR="00A37CE5"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>:”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to gain an understanding of the client’s financial condition</w:t>
                              </w:r>
                              <w:r w:rsidR="00A37CE5">
                                <w:rPr>
                                  <w:rFonts w:ascii="Calibri" w:hAnsi="Calibri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8F02ED6" w14:textId="6B31917D" w:rsidR="0030481D" w:rsidRPr="009032B7" w:rsidRDefault="00405942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743"/>
                                </w:tabs>
                                <w:spacing w:before="132" w:line="196" w:lineRule="auto"/>
                                <w:ind w:right="224" w:firstLine="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“Agreement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for Limited Legal 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>Advice</w:t>
                              </w:r>
                              <w:r w:rsidR="00A37CE5"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>”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confirm</w:t>
                              </w:r>
                              <w:r w:rsidR="00652809">
                                <w:rPr>
                                  <w:rFonts w:ascii="Calibri" w:hAnsi="Calibri"/>
                                  <w:sz w:val="20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the limited scope of legal advice provided and contains a conflict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>waiver</w:t>
                              </w:r>
                              <w:r w:rsidR="00A37CE5"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>, and</w:t>
                              </w:r>
                            </w:p>
                            <w:p w14:paraId="79A4B98D" w14:textId="65AE9110" w:rsidR="00A37CE5" w:rsidRDefault="00E82A81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743"/>
                                </w:tabs>
                                <w:spacing w:before="132" w:line="196" w:lineRule="auto"/>
                                <w:ind w:right="224" w:firstLine="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Bankruptcy </w:t>
                              </w:r>
                              <w:r w:rsidR="00A37CE5"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>Checklist</w:t>
                              </w:r>
                            </w:p>
                            <w:p w14:paraId="6141C1A6" w14:textId="77777777" w:rsidR="0030481D" w:rsidRDefault="0040594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0"/>
                                </w:tabs>
                                <w:spacing w:before="9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Write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specific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questions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attorney</w:t>
                              </w:r>
                            </w:p>
                            <w:p w14:paraId="32AEEB73" w14:textId="67A7610B" w:rsidR="0030481D" w:rsidRDefault="00D42D6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0"/>
                                </w:tabs>
                                <w:spacing w:before="89" w:line="22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Assemble </w:t>
                              </w:r>
                              <w:r w:rsidR="00405942">
                                <w:rPr>
                                  <w:rFonts w:ascii="Calibri"/>
                                  <w:sz w:val="20"/>
                                </w:rPr>
                                <w:t>the most recent court papers that</w:t>
                              </w:r>
                              <w:r w:rsidR="00405942">
                                <w:rPr>
                                  <w:rFonts w:ascii="Calibri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 w:rsidR="00405942">
                                <w:rPr>
                                  <w:rFonts w:ascii="Calibri"/>
                                  <w:sz w:val="20"/>
                                </w:rPr>
                                <w:t>were</w:t>
                              </w:r>
                            </w:p>
                            <w:p w14:paraId="7B8B7510" w14:textId="77777777" w:rsidR="0030481D" w:rsidRDefault="00405942">
                              <w:pPr>
                                <w:spacing w:line="222" w:lineRule="exact"/>
                                <w:ind w:left="50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served on you or that you filed with the court</w:t>
                              </w:r>
                            </w:p>
                            <w:p w14:paraId="3016E24C" w14:textId="1B42CDEC" w:rsidR="0030481D" w:rsidRDefault="00D42D6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0"/>
                                </w:tabs>
                                <w:spacing w:before="124" w:line="196" w:lineRule="auto"/>
                                <w:ind w:right="24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Assemble </w:t>
                              </w:r>
                              <w:r w:rsidR="00405942">
                                <w:rPr>
                                  <w:rFonts w:ascii="Calibri"/>
                                  <w:sz w:val="20"/>
                                </w:rPr>
                                <w:t>all documents, contracts &amp; paperwork related</w:t>
                              </w:r>
                              <w:r w:rsidR="00405942"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405942">
                                <w:rPr>
                                  <w:rFonts w:ascii="Calibri"/>
                                  <w:sz w:val="20"/>
                                </w:rPr>
                                <w:t>to</w:t>
                              </w:r>
                              <w:r w:rsidR="00405942"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405942">
                                <w:rPr>
                                  <w:rFonts w:ascii="Calibri"/>
                                  <w:sz w:val="20"/>
                                </w:rPr>
                                <w:t>your</w:t>
                              </w:r>
                              <w:r w:rsidR="00405942"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405942">
                                <w:rPr>
                                  <w:rFonts w:ascii="Calibri"/>
                                  <w:sz w:val="20"/>
                                </w:rPr>
                                <w:t>case,</w:t>
                              </w:r>
                              <w:r w:rsidR="00405942"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405942">
                                <w:rPr>
                                  <w:rFonts w:ascii="Calibri"/>
                                  <w:sz w:val="20"/>
                                </w:rPr>
                                <w:t>including</w:t>
                              </w:r>
                              <w:r w:rsidR="00405942"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405942">
                                <w:rPr>
                                  <w:rFonts w:ascii="Calibri"/>
                                  <w:sz w:val="20"/>
                                </w:rPr>
                                <w:t>your</w:t>
                              </w:r>
                              <w:r w:rsidR="00405942"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405942">
                                <w:rPr>
                                  <w:rFonts w:ascii="Calibri"/>
                                  <w:sz w:val="20"/>
                                </w:rPr>
                                <w:t>bankruptcy schedules of assets and</w:t>
                              </w:r>
                              <w:r w:rsidR="00405942"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405942">
                                <w:rPr>
                                  <w:rFonts w:ascii="Calibri"/>
                                  <w:sz w:val="20"/>
                                </w:rPr>
                                <w:t>liabilities</w:t>
                              </w:r>
                            </w:p>
                            <w:p w14:paraId="78F43E45" w14:textId="77777777" w:rsidR="0030481D" w:rsidRDefault="0040594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0"/>
                                </w:tabs>
                                <w:spacing w:before="9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Identify any deadlines and tell us about</w:t>
                              </w:r>
                              <w:r>
                                <w:rPr>
                                  <w:rFonts w:ascii="Calibri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them</w:t>
                              </w:r>
                            </w:p>
                            <w:p w14:paraId="4D05D3E7" w14:textId="77777777" w:rsidR="0030481D" w:rsidRDefault="0040594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0"/>
                                </w:tabs>
                                <w:spacing w:before="123" w:line="196" w:lineRule="auto"/>
                                <w:ind w:right="361"/>
                                <w:jc w:val="both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Visit the Bankruptcy Court’s website a</w:t>
                              </w:r>
                              <w:hyperlink r:id="rId11"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Calibri" w:hAnsi="Calibri"/>
                                    <w:spacing w:val="-4"/>
                                    <w:sz w:val="20"/>
                                  </w:rPr>
                                  <w:t>www.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nysb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.uscourts.gov for forms, guides, videos</w:t>
                              </w:r>
                              <w:r>
                                <w:rPr>
                                  <w:rFonts w:ascii="Calibri" w:hAnsi="Calibri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and other valuable</w:t>
                              </w:r>
                              <w:r w:rsidR="005771D4">
                                <w:rPr>
                                  <w:rFonts w:ascii="Calibri" w:hAnsi="Calibri"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resources</w:t>
                              </w:r>
                            </w:p>
                            <w:p w14:paraId="739F220D" w14:textId="6CE291ED" w:rsidR="0030481D" w:rsidRDefault="00405942">
                              <w:pPr>
                                <w:spacing w:before="133" w:line="196" w:lineRule="auto"/>
                                <w:ind w:left="23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If you have not yet filed for bankruptcy, please attempt to compile the following documents </w:t>
                              </w:r>
                              <w:r w:rsidR="00652809">
                                <w:rPr>
                                  <w:rFonts w:ascii="Calibri"/>
                                  <w:sz w:val="20"/>
                                </w:rPr>
                                <w:t xml:space="preserve">prior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 your appointment:</w:t>
                              </w:r>
                            </w:p>
                            <w:p w14:paraId="3AEA4475" w14:textId="77777777" w:rsidR="0030481D" w:rsidRDefault="0040594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0"/>
                                </w:tabs>
                                <w:spacing w:before="133" w:line="196" w:lineRule="auto"/>
                                <w:ind w:right="4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Your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most recent pay stubs or other income statements for ALL income you receive (e.g. full or part time job, child support income, retirement income, child care income,</w:t>
                              </w:r>
                              <w:r>
                                <w:rPr>
                                  <w:rFonts w:ascii="Calibri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etc.)</w:t>
                              </w:r>
                            </w:p>
                            <w:p w14:paraId="48512088" w14:textId="77777777" w:rsidR="0030481D" w:rsidRDefault="0040594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0"/>
                                </w:tabs>
                                <w:spacing w:before="9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Your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most recent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W-2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or 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>Tax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Return</w:t>
                              </w:r>
                            </w:p>
                            <w:p w14:paraId="6B59EE0D" w14:textId="77777777" w:rsidR="0030481D" w:rsidRDefault="0040594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0"/>
                                </w:tabs>
                                <w:spacing w:before="123" w:line="196" w:lineRule="auto"/>
                                <w:ind w:right="30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Your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credit report - which you can receive</w:t>
                              </w:r>
                              <w:r>
                                <w:rPr>
                                  <w:rFonts w:ascii="Calibri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free of charge once per year from the following providers:</w:t>
                              </w:r>
                            </w:p>
                            <w:p w14:paraId="740E5118" w14:textId="77777777" w:rsidR="0030481D" w:rsidRDefault="0030481D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14:paraId="644A06F8" w14:textId="77777777" w:rsidR="0030481D" w:rsidRDefault="00405942">
                              <w:pPr>
                                <w:spacing w:line="196" w:lineRule="auto"/>
                                <w:ind w:left="860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Equifa</w:t>
                              </w:r>
                              <w:hyperlink r:id="rId12"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x—http://w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ww</w:t>
                              </w:r>
                              <w:hyperlink r:id="rId13"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.equifax.com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Tr</w:t>
                              </w:r>
                              <w:hyperlink r:id="rId14"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ansUnion—w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ww.tr</w:t>
                              </w:r>
                              <w:hyperlink r:id="rId15"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ansunion.c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om </w:t>
                              </w:r>
                              <w:hyperlink r:id="rId16"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Experi</w:t>
                                </w:r>
                                <w:r w:rsidR="005771D4">
                                  <w:rPr>
                                    <w:rFonts w:ascii="Calibri" w:hAns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n—w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ww.e</w:t>
                              </w:r>
                              <w:hyperlink r:id="rId17"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xperian.c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om</w:t>
                              </w:r>
                            </w:p>
                            <w:p w14:paraId="06FA3EAD" w14:textId="77777777" w:rsidR="0030481D" w:rsidRDefault="0040594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0"/>
                                </w:tabs>
                                <w:spacing w:before="14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Your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most recent bank statements</w:t>
                              </w:r>
                            </w:p>
                            <w:p w14:paraId="49431983" w14:textId="77777777" w:rsidR="0030481D" w:rsidRDefault="0040594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0"/>
                                </w:tabs>
                                <w:spacing w:before="170" w:line="196" w:lineRule="auto"/>
                                <w:ind w:right="26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Documentation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value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real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estate (e.g. house, land) - examples include past appraisals, an estimate from </w:t>
                              </w:r>
                              <w:hyperlink r:id="rId18">
                                <w:r>
                                  <w:rPr>
                                    <w:rFonts w:ascii="Calibri" w:hAnsi="Calibri"/>
                                    <w:spacing w:val="-3"/>
                                    <w:sz w:val="20"/>
                                  </w:rPr>
                                  <w:t>www.zillow.com,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tax assessor’s value,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etc.</w:t>
                              </w:r>
                            </w:p>
                            <w:p w14:paraId="2E3685F1" w14:textId="55113090" w:rsidR="0030481D" w:rsidRDefault="0040594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0"/>
                                </w:tabs>
                                <w:spacing w:before="180" w:line="196" w:lineRule="auto"/>
                                <w:ind w:right="26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If you have not yet filed but you have drafted your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filing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forms,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652809"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please let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the volunteer attorney </w:t>
                              </w:r>
                              <w:r w:rsidR="00652809">
                                <w:rPr>
                                  <w:rFonts w:ascii="Calibri"/>
                                  <w:sz w:val="20"/>
                                </w:rPr>
                                <w:t>know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53" y="280"/>
                            <a:ext cx="4796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D408D" w14:textId="77777777" w:rsidR="0030481D" w:rsidRDefault="00405942">
                              <w:pPr>
                                <w:spacing w:before="115" w:line="218" w:lineRule="auto"/>
                                <w:ind w:left="226" w:right="29"/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sz w:val="28"/>
                                </w:rPr>
                                <w:t>Be Prepared Before Your Appointment Please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F1178" id="Group 12" o:spid="_x0000_s1067" style="position:absolute;margin-left:277.7pt;margin-top:14pt;width:239.8pt;height:582.6pt;z-index:1360;mso-position-horizontal-relative:page;mso-position-vertical-relative:page" coordorigin="5554,280" coordsize="4796,1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">
                <v:rect id="Rectangle 16" o:spid="_x0000_s1068" style="position:absolute;left:5553;top:280;width:4796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" fillcolor="#b0d6d9" stroked="f">
                  <v:fill opacity="49087f"/>
                </v:rect>
                <v:line id="Line 15" o:spid="_x0000_s1069" style="position:absolute;visibility:visible;mso-wrap-style:square" from="5640,1048" to="8462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" strokecolor="#1662a4" strokeweight="2pt"/>
                <v:shape id="Text Box 14" o:spid="_x0000_s1070" type="#_x0000_t202" style="position:absolute;left:5640;top:1340;width:4560;height:10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" fillcolor="#6a98c8" stroked="f">
                  <v:fill opacity="19018f"/>
                  <v:textbox inset="0,0,0,0">
                    <w:txbxContent>
                      <w:p w14:paraId="39117D8A" w14:textId="0A265D58" w:rsidR="0030481D" w:rsidRDefault="0040594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0"/>
                          </w:tabs>
                          <w:spacing w:before="13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Complete the required forms:</w:t>
                        </w:r>
                      </w:p>
                      <w:p w14:paraId="6F09E056" w14:textId="2B3716F2" w:rsidR="0030481D" w:rsidRDefault="00405942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743"/>
                          </w:tabs>
                          <w:spacing w:before="124" w:line="196" w:lineRule="auto"/>
                          <w:ind w:right="160" w:firstLine="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“Intake </w:t>
                        </w:r>
                        <w:r w:rsidR="00E82A81">
                          <w:rPr>
                            <w:rFonts w:ascii="Calibri" w:hAnsi="Calibri"/>
                            <w:spacing w:val="-3"/>
                            <w:sz w:val="20"/>
                          </w:rPr>
                          <w:t>Questionnaire</w:t>
                        </w:r>
                        <w:r w:rsidR="00A37CE5">
                          <w:rPr>
                            <w:rFonts w:ascii="Calibri" w:hAnsi="Calibri"/>
                            <w:spacing w:val="-3"/>
                            <w:sz w:val="20"/>
                          </w:rPr>
                          <w:t>:”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to gain an understanding of the client’s financial condition</w:t>
                        </w:r>
                        <w:r w:rsidR="00A37CE5">
                          <w:rPr>
                            <w:rFonts w:ascii="Calibri" w:hAnsi="Calibri"/>
                            <w:sz w:val="20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 </w:t>
                        </w:r>
                      </w:p>
                      <w:p w14:paraId="68F02ED6" w14:textId="6B31917D" w:rsidR="0030481D" w:rsidRPr="009032B7" w:rsidRDefault="00405942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743"/>
                          </w:tabs>
                          <w:spacing w:before="132" w:line="196" w:lineRule="auto"/>
                          <w:ind w:right="224" w:firstLine="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“Agreement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for Limited Legal 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>Advice</w:t>
                        </w:r>
                        <w:r w:rsidR="00A37CE5">
                          <w:rPr>
                            <w:rFonts w:ascii="Calibri" w:hAnsi="Calibri"/>
                            <w:spacing w:val="-3"/>
                            <w:sz w:val="20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>”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 confirm</w:t>
                        </w:r>
                        <w:r w:rsidR="00652809">
                          <w:rPr>
                            <w:rFonts w:ascii="Calibri" w:hAnsi="Calibri"/>
                            <w:sz w:val="20"/>
                          </w:rPr>
                          <w:t xml:space="preserve">s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the limited scope of legal advice provided and contains a conflict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>waiver</w:t>
                        </w:r>
                        <w:r w:rsidR="00A37CE5">
                          <w:rPr>
                            <w:rFonts w:ascii="Calibri" w:hAnsi="Calibri"/>
                            <w:spacing w:val="-4"/>
                            <w:sz w:val="20"/>
                          </w:rPr>
                          <w:t>, and</w:t>
                        </w:r>
                      </w:p>
                      <w:p w14:paraId="79A4B98D" w14:textId="65AE9110" w:rsidR="00A37CE5" w:rsidRDefault="00E82A81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743"/>
                          </w:tabs>
                          <w:spacing w:before="132" w:line="196" w:lineRule="auto"/>
                          <w:ind w:right="224" w:firstLine="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Bankruptcy </w:t>
                        </w:r>
                        <w:r w:rsidR="00A37CE5">
                          <w:rPr>
                            <w:rFonts w:ascii="Calibri" w:hAnsi="Calibri"/>
                            <w:spacing w:val="-4"/>
                            <w:sz w:val="20"/>
                          </w:rPr>
                          <w:t>Checklist</w:t>
                        </w:r>
                      </w:p>
                      <w:p w14:paraId="6141C1A6" w14:textId="77777777" w:rsidR="0030481D" w:rsidRDefault="0040594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0"/>
                          </w:tabs>
                          <w:spacing w:before="9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Write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list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specific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questions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attorney</w:t>
                        </w:r>
                      </w:p>
                      <w:p w14:paraId="32AEEB73" w14:textId="67A7610B" w:rsidR="0030481D" w:rsidRDefault="00D42D6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0"/>
                          </w:tabs>
                          <w:spacing w:before="89" w:line="22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Assemble </w:t>
                        </w:r>
                        <w:r w:rsidR="00405942">
                          <w:rPr>
                            <w:rFonts w:ascii="Calibri"/>
                            <w:sz w:val="20"/>
                          </w:rPr>
                          <w:t>the most recent court papers that</w:t>
                        </w:r>
                        <w:r w:rsidR="00405942">
                          <w:rPr>
                            <w:rFonts w:ascii="Calibri"/>
                            <w:spacing w:val="-15"/>
                            <w:sz w:val="20"/>
                          </w:rPr>
                          <w:t xml:space="preserve"> </w:t>
                        </w:r>
                        <w:r w:rsidR="00405942">
                          <w:rPr>
                            <w:rFonts w:ascii="Calibri"/>
                            <w:sz w:val="20"/>
                          </w:rPr>
                          <w:t>were</w:t>
                        </w:r>
                      </w:p>
                      <w:p w14:paraId="7B8B7510" w14:textId="77777777" w:rsidR="0030481D" w:rsidRDefault="00405942">
                        <w:pPr>
                          <w:spacing w:line="222" w:lineRule="exact"/>
                          <w:ind w:left="5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served on you or that you filed with the court</w:t>
                        </w:r>
                      </w:p>
                      <w:p w14:paraId="3016E24C" w14:textId="1B42CDEC" w:rsidR="0030481D" w:rsidRDefault="00D42D6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0"/>
                          </w:tabs>
                          <w:spacing w:before="124" w:line="196" w:lineRule="auto"/>
                          <w:ind w:right="24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Assemble </w:t>
                        </w:r>
                        <w:r w:rsidR="00405942">
                          <w:rPr>
                            <w:rFonts w:ascii="Calibri"/>
                            <w:sz w:val="20"/>
                          </w:rPr>
                          <w:t>all documents, contracts &amp; paperwork related</w:t>
                        </w:r>
                        <w:r w:rsidR="00405942"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 w:rsidR="00405942">
                          <w:rPr>
                            <w:rFonts w:ascii="Calibri"/>
                            <w:sz w:val="20"/>
                          </w:rPr>
                          <w:t>to</w:t>
                        </w:r>
                        <w:r w:rsidR="00405942"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 w:rsidR="00405942">
                          <w:rPr>
                            <w:rFonts w:ascii="Calibri"/>
                            <w:sz w:val="20"/>
                          </w:rPr>
                          <w:t>your</w:t>
                        </w:r>
                        <w:r w:rsidR="00405942"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 w:rsidR="00405942">
                          <w:rPr>
                            <w:rFonts w:ascii="Calibri"/>
                            <w:sz w:val="20"/>
                          </w:rPr>
                          <w:t>case,</w:t>
                        </w:r>
                        <w:r w:rsidR="00405942"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 w:rsidR="00405942">
                          <w:rPr>
                            <w:rFonts w:ascii="Calibri"/>
                            <w:sz w:val="20"/>
                          </w:rPr>
                          <w:t>including</w:t>
                        </w:r>
                        <w:r w:rsidR="00405942"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 w:rsidR="00405942">
                          <w:rPr>
                            <w:rFonts w:ascii="Calibri"/>
                            <w:sz w:val="20"/>
                          </w:rPr>
                          <w:t>your</w:t>
                        </w:r>
                        <w:r w:rsidR="00405942"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 w:rsidR="00405942">
                          <w:rPr>
                            <w:rFonts w:ascii="Calibri"/>
                            <w:sz w:val="20"/>
                          </w:rPr>
                          <w:t>bankruptcy schedules of assets and</w:t>
                        </w:r>
                        <w:r w:rsidR="00405942"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 w:rsidR="00405942">
                          <w:rPr>
                            <w:rFonts w:ascii="Calibri"/>
                            <w:sz w:val="20"/>
                          </w:rPr>
                          <w:t>liabilities</w:t>
                        </w:r>
                      </w:p>
                      <w:p w14:paraId="78F43E45" w14:textId="77777777" w:rsidR="0030481D" w:rsidRDefault="0040594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0"/>
                          </w:tabs>
                          <w:spacing w:before="9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Identify any deadlines and tell us about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them</w:t>
                        </w:r>
                      </w:p>
                      <w:p w14:paraId="4D05D3E7" w14:textId="77777777" w:rsidR="0030481D" w:rsidRDefault="0040594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0"/>
                          </w:tabs>
                          <w:spacing w:before="123" w:line="196" w:lineRule="auto"/>
                          <w:ind w:right="361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Visit the Bankruptcy Court’s website a</w:t>
                        </w:r>
                        <w:hyperlink r:id="rId19"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t 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>www.</w:t>
                          </w:r>
                        </w:hyperlink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nysb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.uscourts.gov for forms, guides, videos</w:t>
                        </w:r>
                        <w:r>
                          <w:rPr>
                            <w:rFonts w:ascii="Calibri" w:hAnsi="Calibri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and other valuable</w:t>
                        </w:r>
                        <w:r w:rsidR="005771D4">
                          <w:rPr>
                            <w:rFonts w:ascii="Calibri" w:hAnsi="Calibri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resources</w:t>
                        </w:r>
                      </w:p>
                      <w:p w14:paraId="739F220D" w14:textId="6CE291ED" w:rsidR="0030481D" w:rsidRDefault="00405942">
                        <w:pPr>
                          <w:spacing w:before="133" w:line="196" w:lineRule="auto"/>
                          <w:ind w:left="23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If you have not yet filed for bankruptcy, please attempt to compile the following documents </w:t>
                        </w:r>
                        <w:r w:rsidR="00652809">
                          <w:rPr>
                            <w:rFonts w:ascii="Calibri"/>
                            <w:sz w:val="20"/>
                          </w:rPr>
                          <w:t xml:space="preserve">prior </w:t>
                        </w:r>
                        <w:r>
                          <w:rPr>
                            <w:rFonts w:ascii="Calibri"/>
                            <w:sz w:val="20"/>
                          </w:rPr>
                          <w:t>to your appointment:</w:t>
                        </w:r>
                      </w:p>
                      <w:p w14:paraId="3AEA4475" w14:textId="77777777" w:rsidR="0030481D" w:rsidRDefault="0040594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0"/>
                          </w:tabs>
                          <w:spacing w:before="133" w:line="196" w:lineRule="auto"/>
                          <w:ind w:right="4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Your </w:t>
                        </w:r>
                        <w:r>
                          <w:rPr>
                            <w:rFonts w:ascii="Calibri"/>
                            <w:sz w:val="20"/>
                          </w:rPr>
                          <w:t>most recent pay stubs or other income statements for ALL income you receive (e.g. full or part time job, child support income, retirement income, child care income,</w:t>
                        </w:r>
                        <w:r>
                          <w:rPr>
                            <w:rFonts w:ascii="Calibri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etc.)</w:t>
                        </w:r>
                      </w:p>
                      <w:p w14:paraId="48512088" w14:textId="77777777" w:rsidR="0030481D" w:rsidRDefault="0040594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0"/>
                          </w:tabs>
                          <w:spacing w:before="9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Your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most recent 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W-2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or 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Tax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Return</w:t>
                        </w:r>
                      </w:p>
                      <w:p w14:paraId="6B59EE0D" w14:textId="77777777" w:rsidR="0030481D" w:rsidRDefault="0040594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0"/>
                          </w:tabs>
                          <w:spacing w:before="123" w:line="196" w:lineRule="auto"/>
                          <w:ind w:right="30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Your </w:t>
                        </w:r>
                        <w:r>
                          <w:rPr>
                            <w:rFonts w:ascii="Calibri"/>
                            <w:sz w:val="20"/>
                          </w:rPr>
                          <w:t>credit report - which you can receive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free of charge once per year from the following providers:</w:t>
                        </w:r>
                      </w:p>
                      <w:p w14:paraId="740E5118" w14:textId="77777777" w:rsidR="0030481D" w:rsidRDefault="0030481D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14:paraId="644A06F8" w14:textId="77777777" w:rsidR="0030481D" w:rsidRDefault="00405942">
                        <w:pPr>
                          <w:spacing w:line="196" w:lineRule="auto"/>
                          <w:ind w:left="860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Equifa</w:t>
                        </w:r>
                        <w:hyperlink r:id="rId20">
                          <w:r>
                            <w:rPr>
                              <w:rFonts w:ascii="Calibri" w:hAnsi="Calibri"/>
                              <w:sz w:val="20"/>
                            </w:rPr>
                            <w:t>x—http://w</w:t>
                          </w:r>
                        </w:hyperlink>
                        <w:r>
                          <w:rPr>
                            <w:rFonts w:ascii="Calibri" w:hAnsi="Calibri"/>
                            <w:sz w:val="20"/>
                          </w:rPr>
                          <w:t>ww</w:t>
                        </w:r>
                        <w:hyperlink r:id="rId21">
                          <w:r>
                            <w:rPr>
                              <w:rFonts w:ascii="Calibri" w:hAnsi="Calibri"/>
                              <w:sz w:val="20"/>
                            </w:rPr>
                            <w:t>.equifax.com</w:t>
                          </w:r>
                        </w:hyperlink>
                        <w:r>
                          <w:rPr>
                            <w:rFonts w:ascii="Calibri" w:hAnsi="Calibri"/>
                            <w:sz w:val="20"/>
                          </w:rPr>
                          <w:t xml:space="preserve"> Tr</w:t>
                        </w:r>
                        <w:hyperlink r:id="rId22">
                          <w:r>
                            <w:rPr>
                              <w:rFonts w:ascii="Calibri" w:hAnsi="Calibri"/>
                              <w:sz w:val="20"/>
                            </w:rPr>
                            <w:t>ansUnion—w</w:t>
                          </w:r>
                        </w:hyperlink>
                        <w:r>
                          <w:rPr>
                            <w:rFonts w:ascii="Calibri" w:hAnsi="Calibri"/>
                            <w:sz w:val="20"/>
                          </w:rPr>
                          <w:t>ww.tr</w:t>
                        </w:r>
                        <w:hyperlink r:id="rId23">
                          <w:r>
                            <w:rPr>
                              <w:rFonts w:ascii="Calibri" w:hAnsi="Calibri"/>
                              <w:sz w:val="20"/>
                            </w:rPr>
                            <w:t>ansunion.c</w:t>
                          </w:r>
                        </w:hyperlink>
                        <w:r>
                          <w:rPr>
                            <w:rFonts w:ascii="Calibri" w:hAnsi="Calibri"/>
                            <w:sz w:val="20"/>
                          </w:rPr>
                          <w:t xml:space="preserve">om </w:t>
                        </w:r>
                        <w:hyperlink r:id="rId24">
                          <w:r>
                            <w:rPr>
                              <w:rFonts w:ascii="Calibri" w:hAnsi="Calibri"/>
                              <w:sz w:val="20"/>
                            </w:rPr>
                            <w:t>Experi</w:t>
                          </w:r>
                          <w:r w:rsidR="005771D4">
                            <w:rPr>
                              <w:rFonts w:ascii="Calibri" w:hAns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n—w</w:t>
                          </w:r>
                        </w:hyperlink>
                        <w:r>
                          <w:rPr>
                            <w:rFonts w:ascii="Calibri" w:hAnsi="Calibri"/>
                            <w:sz w:val="20"/>
                          </w:rPr>
                          <w:t>ww.e</w:t>
                        </w:r>
                        <w:hyperlink r:id="rId25">
                          <w:r>
                            <w:rPr>
                              <w:rFonts w:ascii="Calibri" w:hAnsi="Calibri"/>
                              <w:sz w:val="20"/>
                            </w:rPr>
                            <w:t>xperian.c</w:t>
                          </w:r>
                        </w:hyperlink>
                        <w:r>
                          <w:rPr>
                            <w:rFonts w:ascii="Calibri" w:hAnsi="Calibri"/>
                            <w:sz w:val="20"/>
                          </w:rPr>
                          <w:t>om</w:t>
                        </w:r>
                      </w:p>
                      <w:p w14:paraId="06FA3EAD" w14:textId="77777777" w:rsidR="0030481D" w:rsidRDefault="0040594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0"/>
                          </w:tabs>
                          <w:spacing w:before="14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Your </w:t>
                        </w:r>
                        <w:r>
                          <w:rPr>
                            <w:rFonts w:ascii="Calibri"/>
                            <w:sz w:val="20"/>
                          </w:rPr>
                          <w:t>most recent bank statements</w:t>
                        </w:r>
                      </w:p>
                      <w:p w14:paraId="49431983" w14:textId="77777777" w:rsidR="0030481D" w:rsidRDefault="0040594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0"/>
                          </w:tabs>
                          <w:spacing w:before="170" w:line="196" w:lineRule="auto"/>
                          <w:ind w:right="26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Documentation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value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your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real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estate (e.g. house, land) - examples include past appraisals, an estimate from </w:t>
                        </w:r>
                        <w:hyperlink r:id="rId26"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>www.zillow.com,</w:t>
                          </w:r>
                        </w:hyperlink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tax assessor’s value,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etc.</w:t>
                        </w:r>
                      </w:p>
                      <w:p w14:paraId="2E3685F1" w14:textId="55113090" w:rsidR="0030481D" w:rsidRDefault="0040594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0"/>
                          </w:tabs>
                          <w:spacing w:before="180" w:line="196" w:lineRule="auto"/>
                          <w:ind w:right="26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If you have not yet filed but you have drafted your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filing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forms,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 w:rsidR="00652809"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please let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the volunteer attorney </w:t>
                        </w:r>
                        <w:r w:rsidR="00652809">
                          <w:rPr>
                            <w:rFonts w:ascii="Calibri"/>
                            <w:sz w:val="20"/>
                          </w:rPr>
                          <w:t>know</w:t>
                        </w:r>
                      </w:p>
                    </w:txbxContent>
                  </v:textbox>
                </v:shape>
                <v:shape id="Text Box 13" o:spid="_x0000_s1071" type="#_x0000_t202" style="position:absolute;left:5553;top:280;width:4796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0DD408D" w14:textId="77777777" w:rsidR="0030481D" w:rsidRDefault="00405942">
                        <w:pPr>
                          <w:spacing w:before="115" w:line="218" w:lineRule="auto"/>
                          <w:ind w:left="226" w:right="29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Be Prepared Before Your Appointment Please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798EC969" wp14:editId="75D1B834">
                <wp:simplePos x="0" y="0"/>
                <wp:positionH relativeFrom="page">
                  <wp:posOffset>6781800</wp:posOffset>
                </wp:positionH>
                <wp:positionV relativeFrom="page">
                  <wp:posOffset>177800</wp:posOffset>
                </wp:positionV>
                <wp:extent cx="3058795" cy="684530"/>
                <wp:effectExtent l="0" t="635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684530"/>
                          <a:chOff x="10680" y="280"/>
                          <a:chExt cx="4817" cy="1078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93" y="280"/>
                            <a:ext cx="4796" cy="1060"/>
                          </a:xfrm>
                          <a:prstGeom prst="rect">
                            <a:avLst/>
                          </a:prstGeom>
                          <a:solidFill>
                            <a:srgbClr val="B0D6D9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84" y="1048"/>
                            <a:ext cx="282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6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280"/>
                            <a:ext cx="4817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992B7" w14:textId="77777777" w:rsidR="0030481D" w:rsidRDefault="00405942">
                              <w:pPr>
                                <w:spacing w:before="231"/>
                                <w:ind w:left="403"/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sz w:val="28"/>
                                </w:rPr>
                                <w:t>What We 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EC969" id="Group 8" o:spid="_x0000_s1072" style="position:absolute;margin-left:534pt;margin-top:14pt;width:240.85pt;height:53.9pt;z-index:1408;mso-position-horizontal-relative:page;mso-position-vertical-relative:page" coordorigin="10680,280" coordsize="4817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">
                <v:rect id="Rectangle 11" o:spid="_x0000_s1073" style="position:absolute;left:10693;top:280;width:4796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" fillcolor="#b0d6d9" stroked="f">
                  <v:fill opacity="49087f"/>
                </v:rect>
                <v:line id="Line 10" o:spid="_x0000_s1074" style="position:absolute;visibility:visible;mso-wrap-style:square" from="10784,1048" to="13606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" strokecolor="#1662a4" strokeweight="2pt"/>
                <v:shape id="Text Box 9" o:spid="_x0000_s1075" type="#_x0000_t202" style="position:absolute;left:10680;top:280;width:4817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3C992B7" w14:textId="77777777" w:rsidR="0030481D" w:rsidRDefault="00405942">
                        <w:pPr>
                          <w:spacing w:before="231"/>
                          <w:ind w:left="403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What We Do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099494DC" wp14:editId="241F7A0A">
                <wp:simplePos x="0" y="0"/>
                <wp:positionH relativeFrom="page">
                  <wp:posOffset>6773545</wp:posOffset>
                </wp:positionH>
                <wp:positionV relativeFrom="page">
                  <wp:posOffset>862330</wp:posOffset>
                </wp:positionV>
                <wp:extent cx="3072765" cy="4585335"/>
                <wp:effectExtent l="1270" t="5080" r="254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765" cy="4585335"/>
                          <a:chOff x="10667" y="1358"/>
                          <a:chExt cx="4839" cy="7221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67" y="3616"/>
                            <a:ext cx="4839" cy="1060"/>
                          </a:xfrm>
                          <a:prstGeom prst="rect">
                            <a:avLst/>
                          </a:prstGeom>
                          <a:solidFill>
                            <a:srgbClr val="B0D6D9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88" y="4369"/>
                            <a:ext cx="282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6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80" y="4676"/>
                            <a:ext cx="4560" cy="3903"/>
                          </a:xfrm>
                          <a:prstGeom prst="rect">
                            <a:avLst/>
                          </a:prstGeom>
                          <a:solidFill>
                            <a:srgbClr val="6A98C8">
                              <a:alpha val="2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189C7" w14:textId="77777777" w:rsidR="0030481D" w:rsidRDefault="0040594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7"/>
                                </w:tabs>
                                <w:spacing w:before="12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We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DO NOT give legal advice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on:</w:t>
                              </w:r>
                            </w:p>
                            <w:p w14:paraId="321F87D6" w14:textId="0ABB6956" w:rsidR="0030481D" w:rsidRDefault="00405942">
                              <w:pPr>
                                <w:spacing w:before="46"/>
                                <w:ind w:left="606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→ </w:t>
                              </w:r>
                              <w:r w:rsidR="00A553BD"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Adversary Proceedings</w:t>
                              </w:r>
                            </w:p>
                            <w:p w14:paraId="7EAAEFFC" w14:textId="77777777" w:rsidR="0030481D" w:rsidRDefault="00405942">
                              <w:pPr>
                                <w:spacing w:before="46"/>
                                <w:ind w:left="606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→  Criminal matters</w:t>
                              </w:r>
                            </w:p>
                            <w:p w14:paraId="7EC58F2E" w14:textId="77777777" w:rsidR="0030481D" w:rsidRDefault="00405942">
                              <w:pPr>
                                <w:spacing w:before="45"/>
                                <w:ind w:left="606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→  State court cases</w:t>
                              </w:r>
                            </w:p>
                            <w:p w14:paraId="7C12C2A1" w14:textId="1AD4ED39" w:rsidR="0030481D" w:rsidRDefault="00405942">
                              <w:pPr>
                                <w:spacing w:before="46"/>
                                <w:ind w:left="606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→ </w:t>
                              </w:r>
                              <w:r w:rsidR="00A553BD"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Non bankruptcy related issues</w:t>
                              </w:r>
                            </w:p>
                            <w:p w14:paraId="76C1A27B" w14:textId="77777777" w:rsidR="0030481D" w:rsidRDefault="0040594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7"/>
                                </w:tabs>
                                <w:spacing w:before="170" w:line="196" w:lineRule="auto"/>
                                <w:ind w:right="21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We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do not provide representation in court,</w:t>
                              </w:r>
                              <w:r>
                                <w:rPr>
                                  <w:rFonts w:ascii="Calibri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 will not represent you as your</w:t>
                              </w:r>
                              <w:r>
                                <w:rPr>
                                  <w:rFonts w:ascii="Calibri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attorney</w:t>
                              </w:r>
                            </w:p>
                            <w:p w14:paraId="7D833C98" w14:textId="77777777" w:rsidR="0030481D" w:rsidRDefault="0040594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7"/>
                                </w:tabs>
                                <w:spacing w:before="146" w:line="22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We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do not complete forms or file pleadings</w:t>
                              </w:r>
                              <w:r>
                                <w:rPr>
                                  <w:rFonts w:ascii="Calibri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on</w:t>
                              </w:r>
                            </w:p>
                            <w:p w14:paraId="2EB8936C" w14:textId="77777777" w:rsidR="0030481D" w:rsidRDefault="00405942">
                              <w:pPr>
                                <w:spacing w:line="222" w:lineRule="exact"/>
                                <w:ind w:left="51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your behalf</w:t>
                              </w:r>
                            </w:p>
                            <w:p w14:paraId="632DE88A" w14:textId="77777777" w:rsidR="0030481D" w:rsidRDefault="0040594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7"/>
                                </w:tabs>
                                <w:spacing w:before="164" w:line="216" w:lineRule="auto"/>
                                <w:ind w:right="78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We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do not get paid for work done at</w:t>
                              </w:r>
                              <w:r>
                                <w:rPr>
                                  <w:rFonts w:ascii="Calibri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 Clinic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3616"/>
                            <a:ext cx="4817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72DD0" w14:textId="77777777" w:rsidR="0030481D" w:rsidRDefault="00405942">
                              <w:pPr>
                                <w:spacing w:before="226"/>
                                <w:ind w:left="391"/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sz w:val="28"/>
                                </w:rPr>
                                <w:t xml:space="preserve">What We Do </w:t>
                              </w:r>
                              <w:r>
                                <w:rPr>
                                  <w:rFonts w:ascii="Cambria"/>
                                  <w:sz w:val="28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rFonts w:ascii="Cambria"/>
                                  <w:sz w:val="28"/>
                                </w:rPr>
                                <w:t xml:space="preserve"> 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80" y="1358"/>
                            <a:ext cx="4560" cy="2258"/>
                          </a:xfrm>
                          <a:prstGeom prst="rect">
                            <a:avLst/>
                          </a:prstGeom>
                          <a:solidFill>
                            <a:srgbClr val="6A98C8">
                              <a:alpha val="2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1D0D9" w14:textId="77777777" w:rsidR="0030481D" w:rsidRDefault="00405942">
                              <w:pPr>
                                <w:spacing w:before="131" w:line="235" w:lineRule="auto"/>
                                <w:ind w:left="140" w:right="195"/>
                                <w:jc w:val="both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Volunteer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attorneys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limited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advice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 information on bankruptcy issues including, but not limited to (1) petition and schedule</w:t>
                              </w:r>
                              <w:r>
                                <w:rPr>
                                  <w:rFonts w:ascii="Calibri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preparations;</w:t>
                              </w:r>
                            </w:p>
                            <w:p w14:paraId="0B75DBF1" w14:textId="77777777" w:rsidR="0030481D" w:rsidRDefault="00405942">
                              <w:pPr>
                                <w:spacing w:before="3" w:line="235" w:lineRule="auto"/>
                                <w:ind w:left="14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(2) the reaffirmation process; (3) individual exemptions and (4) other bankruptcy topics</w:t>
                              </w:r>
                            </w:p>
                            <w:p w14:paraId="43836E7D" w14:textId="77777777" w:rsidR="0030481D" w:rsidRDefault="00405942">
                              <w:pPr>
                                <w:spacing w:before="177"/>
                                <w:ind w:left="140"/>
                                <w:jc w:val="both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Assist you in preparing court documents</w:t>
                              </w:r>
                            </w:p>
                            <w:p w14:paraId="24328542" w14:textId="77777777" w:rsidR="0030481D" w:rsidRDefault="00405942">
                              <w:pPr>
                                <w:spacing w:before="176"/>
                                <w:ind w:left="140"/>
                                <w:jc w:val="both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Provide referrals and other resource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494DC" id="Group 2" o:spid="_x0000_s1076" style="position:absolute;margin-left:533.35pt;margin-top:67.9pt;width:241.95pt;height:361.05pt;z-index:1504;mso-position-horizontal-relative:page;mso-position-vertical-relative:page" coordorigin="10667,1358" coordsize="4839,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">
                <v:rect id="Rectangle 7" o:spid="_x0000_s1077" style="position:absolute;left:10667;top:3616;width:4839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" fillcolor="#b0d6d9" stroked="f">
                  <v:fill opacity="49087f"/>
                </v:rect>
                <v:line id="Line 6" o:spid="_x0000_s1078" style="position:absolute;visibility:visible;mso-wrap-style:square" from="10788,4369" to="13610,4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" strokecolor="#1662a4" strokeweight="2pt"/>
                <v:shape id="Text Box 5" o:spid="_x0000_s1079" type="#_x0000_t202" style="position:absolute;left:10780;top:4676;width:4560;height: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" fillcolor="#6a98c8" stroked="f">
                  <v:fill opacity="19018f"/>
                  <v:textbox inset="0,0,0,0">
                    <w:txbxContent>
                      <w:p w14:paraId="6B5189C7" w14:textId="77777777" w:rsidR="0030481D" w:rsidRDefault="0040594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7"/>
                          </w:tabs>
                          <w:spacing w:before="12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We </w:t>
                        </w:r>
                        <w:r>
                          <w:rPr>
                            <w:rFonts w:ascii="Calibri"/>
                            <w:sz w:val="20"/>
                          </w:rPr>
                          <w:t>DO NOT give legal advice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on:</w:t>
                        </w:r>
                      </w:p>
                      <w:p w14:paraId="321F87D6" w14:textId="0ABB6956" w:rsidR="0030481D" w:rsidRDefault="00405942">
                        <w:pPr>
                          <w:spacing w:before="46"/>
                          <w:ind w:left="60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→ </w:t>
                        </w:r>
                        <w:r w:rsidR="00A553BD">
                          <w:rPr>
                            <w:rFonts w:ascii="Calibri" w:hAnsi="Calibr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Adversary Proceedings</w:t>
                        </w:r>
                      </w:p>
                      <w:p w14:paraId="7EAAEFFC" w14:textId="77777777" w:rsidR="0030481D" w:rsidRDefault="00405942">
                        <w:pPr>
                          <w:spacing w:before="46"/>
                          <w:ind w:left="60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→  Criminal matters</w:t>
                        </w:r>
                      </w:p>
                      <w:p w14:paraId="7EC58F2E" w14:textId="77777777" w:rsidR="0030481D" w:rsidRDefault="00405942">
                        <w:pPr>
                          <w:spacing w:before="45"/>
                          <w:ind w:left="60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→  State court cases</w:t>
                        </w:r>
                      </w:p>
                      <w:p w14:paraId="7C12C2A1" w14:textId="1AD4ED39" w:rsidR="0030481D" w:rsidRDefault="00405942">
                        <w:pPr>
                          <w:spacing w:before="46"/>
                          <w:ind w:left="606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→ </w:t>
                        </w:r>
                        <w:r w:rsidR="00A553BD">
                          <w:rPr>
                            <w:rFonts w:ascii="Calibri" w:hAnsi="Calibr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Non bankruptcy related issues</w:t>
                        </w:r>
                      </w:p>
                      <w:p w14:paraId="76C1A27B" w14:textId="77777777" w:rsidR="0030481D" w:rsidRDefault="0040594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7"/>
                          </w:tabs>
                          <w:spacing w:before="170" w:line="196" w:lineRule="auto"/>
                          <w:ind w:right="21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We </w:t>
                        </w:r>
                        <w:r>
                          <w:rPr>
                            <w:rFonts w:ascii="Calibri"/>
                            <w:sz w:val="20"/>
                          </w:rPr>
                          <w:t>do not provide representation in court,</w:t>
                        </w:r>
                        <w:r>
                          <w:rPr>
                            <w:rFonts w:ascii="Calibri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 will not represent you as your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attorney</w:t>
                        </w:r>
                      </w:p>
                      <w:p w14:paraId="7D833C98" w14:textId="77777777" w:rsidR="0030481D" w:rsidRDefault="0040594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7"/>
                          </w:tabs>
                          <w:spacing w:before="146" w:line="22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We </w:t>
                        </w:r>
                        <w:r>
                          <w:rPr>
                            <w:rFonts w:ascii="Calibri"/>
                            <w:sz w:val="20"/>
                          </w:rPr>
                          <w:t>do not complete forms or file pleadings</w:t>
                        </w:r>
                        <w:r>
                          <w:rPr>
                            <w:rFonts w:ascii="Calibri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</w:p>
                      <w:p w14:paraId="2EB8936C" w14:textId="77777777" w:rsidR="0030481D" w:rsidRDefault="00405942">
                        <w:pPr>
                          <w:spacing w:line="222" w:lineRule="exact"/>
                          <w:ind w:left="51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your behalf</w:t>
                        </w:r>
                      </w:p>
                      <w:p w14:paraId="632DE88A" w14:textId="77777777" w:rsidR="0030481D" w:rsidRDefault="0040594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7"/>
                          </w:tabs>
                          <w:spacing w:before="164" w:line="216" w:lineRule="auto"/>
                          <w:ind w:right="78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We </w:t>
                        </w:r>
                        <w:r>
                          <w:rPr>
                            <w:rFonts w:ascii="Calibri"/>
                            <w:sz w:val="20"/>
                          </w:rPr>
                          <w:t>do not get paid for work done at</w:t>
                        </w:r>
                        <w:r>
                          <w:rPr>
                            <w:rFonts w:ascii="Calibri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 Clinic</w:t>
                        </w:r>
                      </w:p>
                    </w:txbxContent>
                  </v:textbox>
                </v:shape>
                <v:shape id="Text Box 4" o:spid="_x0000_s1080" type="#_x0000_t202" style="position:absolute;left:10680;top:3616;width:4817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F272DD0" w14:textId="77777777" w:rsidR="0030481D" w:rsidRDefault="00405942">
                        <w:pPr>
                          <w:spacing w:before="226"/>
                          <w:ind w:left="391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 xml:space="preserve">What We Do </w:t>
                        </w:r>
                        <w:r>
                          <w:rPr>
                            <w:rFonts w:ascii="Cambria"/>
                            <w:sz w:val="28"/>
                            <w:u w:val="single"/>
                          </w:rPr>
                          <w:t>Not</w:t>
                        </w:r>
                        <w:r>
                          <w:rPr>
                            <w:rFonts w:ascii="Cambria"/>
                            <w:sz w:val="28"/>
                          </w:rPr>
                          <w:t xml:space="preserve"> Do</w:t>
                        </w:r>
                      </w:p>
                    </w:txbxContent>
                  </v:textbox>
                </v:shape>
                <v:shape id="Text Box 3" o:spid="_x0000_s1081" type="#_x0000_t202" style="position:absolute;left:10780;top:1358;width:4560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" fillcolor="#6a98c8" stroked="f">
                  <v:fill opacity="19018f"/>
                  <v:textbox inset="0,0,0,0">
                    <w:txbxContent>
                      <w:p w14:paraId="29C1D0D9" w14:textId="77777777" w:rsidR="0030481D" w:rsidRDefault="00405942">
                        <w:pPr>
                          <w:spacing w:before="131" w:line="235" w:lineRule="auto"/>
                          <w:ind w:left="140" w:right="195"/>
                          <w:jc w:val="both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Volunteer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attorneys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provide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limited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legal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advice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 information on bankruptcy issues including, but not limited to (1) petition and schedule</w:t>
                        </w:r>
                        <w:r>
                          <w:rPr>
                            <w:rFonts w:ascii="Calibri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preparations;</w:t>
                        </w:r>
                      </w:p>
                      <w:p w14:paraId="0B75DBF1" w14:textId="77777777" w:rsidR="0030481D" w:rsidRDefault="00405942">
                        <w:pPr>
                          <w:spacing w:before="3" w:line="235" w:lineRule="auto"/>
                          <w:ind w:left="14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(2) the reaffirmation process; (3) individual exemptions and (4) other bankruptcy topics</w:t>
                        </w:r>
                      </w:p>
                      <w:p w14:paraId="43836E7D" w14:textId="77777777" w:rsidR="0030481D" w:rsidRDefault="00405942">
                        <w:pPr>
                          <w:spacing w:before="177"/>
                          <w:ind w:left="140"/>
                          <w:jc w:val="both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Assist you in preparing court documents</w:t>
                        </w:r>
                      </w:p>
                      <w:p w14:paraId="24328542" w14:textId="77777777" w:rsidR="0030481D" w:rsidRDefault="00405942">
                        <w:pPr>
                          <w:spacing w:before="176"/>
                          <w:ind w:left="140"/>
                          <w:jc w:val="both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Provide referrals and other resource information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05942">
        <w:rPr>
          <w:noProof/>
        </w:rPr>
        <w:drawing>
          <wp:anchor distT="0" distB="0" distL="0" distR="0" simplePos="0" relativeHeight="1528" behindDoc="0" locked="0" layoutInCell="1" allowOverlap="1" wp14:anchorId="66999B5C" wp14:editId="2DEA0E6F">
            <wp:simplePos x="0" y="0"/>
            <wp:positionH relativeFrom="page">
              <wp:posOffset>6845337</wp:posOffset>
            </wp:positionH>
            <wp:positionV relativeFrom="page">
              <wp:posOffset>5447398</wp:posOffset>
            </wp:positionV>
            <wp:extent cx="2893889" cy="2128266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889" cy="212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481D">
      <w:pgSz w:w="15840" w:h="12240" w:orient="landscape"/>
      <w:pgMar w:top="280" w:right="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2213"/>
    <w:multiLevelType w:val="hybridMultilevel"/>
    <w:tmpl w:val="D0143CD8"/>
    <w:lvl w:ilvl="0" w:tplc="A20AC8C8">
      <w:numFmt w:val="bullet"/>
      <w:lvlText w:val="•"/>
      <w:lvlJc w:val="left"/>
      <w:pPr>
        <w:ind w:left="500" w:hanging="270"/>
      </w:pPr>
      <w:rPr>
        <w:rFonts w:ascii="Calibri" w:eastAsia="Calibri" w:hAnsi="Calibri" w:cs="Calibri" w:hint="default"/>
        <w:spacing w:val="-11"/>
        <w:w w:val="100"/>
        <w:sz w:val="20"/>
        <w:szCs w:val="20"/>
      </w:rPr>
    </w:lvl>
    <w:lvl w:ilvl="1" w:tplc="3F60CBE0">
      <w:start w:val="1"/>
      <w:numFmt w:val="decimal"/>
      <w:lvlText w:val="%2."/>
      <w:lvlJc w:val="left"/>
      <w:pPr>
        <w:ind w:left="500" w:hanging="243"/>
        <w:jc w:val="left"/>
      </w:pPr>
      <w:rPr>
        <w:rFonts w:ascii="Calibri" w:eastAsia="Calibri" w:hAnsi="Calibri" w:cs="Calibri" w:hint="default"/>
        <w:spacing w:val="-20"/>
        <w:w w:val="96"/>
        <w:sz w:val="20"/>
        <w:szCs w:val="20"/>
      </w:rPr>
    </w:lvl>
    <w:lvl w:ilvl="2" w:tplc="041298BC">
      <w:numFmt w:val="bullet"/>
      <w:lvlText w:val="•"/>
      <w:lvlJc w:val="left"/>
      <w:pPr>
        <w:ind w:left="1312" w:hanging="243"/>
      </w:pPr>
      <w:rPr>
        <w:rFonts w:hint="default"/>
      </w:rPr>
    </w:lvl>
    <w:lvl w:ilvl="3" w:tplc="102EF30A">
      <w:numFmt w:val="bullet"/>
      <w:lvlText w:val="•"/>
      <w:lvlJc w:val="left"/>
      <w:pPr>
        <w:ind w:left="1718" w:hanging="243"/>
      </w:pPr>
      <w:rPr>
        <w:rFonts w:hint="default"/>
      </w:rPr>
    </w:lvl>
    <w:lvl w:ilvl="4" w:tplc="72A8359E">
      <w:numFmt w:val="bullet"/>
      <w:lvlText w:val="•"/>
      <w:lvlJc w:val="left"/>
      <w:pPr>
        <w:ind w:left="2124" w:hanging="243"/>
      </w:pPr>
      <w:rPr>
        <w:rFonts w:hint="default"/>
      </w:rPr>
    </w:lvl>
    <w:lvl w:ilvl="5" w:tplc="7812BBD2">
      <w:numFmt w:val="bullet"/>
      <w:lvlText w:val="•"/>
      <w:lvlJc w:val="left"/>
      <w:pPr>
        <w:ind w:left="2530" w:hanging="243"/>
      </w:pPr>
      <w:rPr>
        <w:rFonts w:hint="default"/>
      </w:rPr>
    </w:lvl>
    <w:lvl w:ilvl="6" w:tplc="0B729520">
      <w:numFmt w:val="bullet"/>
      <w:lvlText w:val="•"/>
      <w:lvlJc w:val="left"/>
      <w:pPr>
        <w:ind w:left="2936" w:hanging="243"/>
      </w:pPr>
      <w:rPr>
        <w:rFonts w:hint="default"/>
      </w:rPr>
    </w:lvl>
    <w:lvl w:ilvl="7" w:tplc="597443A8">
      <w:numFmt w:val="bullet"/>
      <w:lvlText w:val="•"/>
      <w:lvlJc w:val="left"/>
      <w:pPr>
        <w:ind w:left="3342" w:hanging="243"/>
      </w:pPr>
      <w:rPr>
        <w:rFonts w:hint="default"/>
      </w:rPr>
    </w:lvl>
    <w:lvl w:ilvl="8" w:tplc="EF927DEE">
      <w:numFmt w:val="bullet"/>
      <w:lvlText w:val="•"/>
      <w:lvlJc w:val="left"/>
      <w:pPr>
        <w:ind w:left="3748" w:hanging="243"/>
      </w:pPr>
      <w:rPr>
        <w:rFonts w:hint="default"/>
      </w:rPr>
    </w:lvl>
  </w:abstractNum>
  <w:abstractNum w:abstractNumId="1" w15:restartNumberingAfterBreak="0">
    <w:nsid w:val="363A0899"/>
    <w:multiLevelType w:val="hybridMultilevel"/>
    <w:tmpl w:val="02EC5898"/>
    <w:lvl w:ilvl="0" w:tplc="3AFAECF8">
      <w:numFmt w:val="bullet"/>
      <w:lvlText w:val="•"/>
      <w:lvlJc w:val="left"/>
      <w:pPr>
        <w:ind w:left="516" w:hanging="270"/>
      </w:pPr>
      <w:rPr>
        <w:rFonts w:ascii="Calibri" w:eastAsia="Calibri" w:hAnsi="Calibri" w:cs="Calibri" w:hint="default"/>
        <w:spacing w:val="-11"/>
        <w:w w:val="100"/>
        <w:sz w:val="20"/>
        <w:szCs w:val="20"/>
      </w:rPr>
    </w:lvl>
    <w:lvl w:ilvl="1" w:tplc="91004566">
      <w:numFmt w:val="bullet"/>
      <w:lvlText w:val="•"/>
      <w:lvlJc w:val="left"/>
      <w:pPr>
        <w:ind w:left="924" w:hanging="270"/>
      </w:pPr>
      <w:rPr>
        <w:rFonts w:hint="default"/>
      </w:rPr>
    </w:lvl>
    <w:lvl w:ilvl="2" w:tplc="C868B6F4">
      <w:numFmt w:val="bullet"/>
      <w:lvlText w:val="•"/>
      <w:lvlJc w:val="left"/>
      <w:pPr>
        <w:ind w:left="1328" w:hanging="270"/>
      </w:pPr>
      <w:rPr>
        <w:rFonts w:hint="default"/>
      </w:rPr>
    </w:lvl>
    <w:lvl w:ilvl="3" w:tplc="5CA0E8A4">
      <w:numFmt w:val="bullet"/>
      <w:lvlText w:val="•"/>
      <w:lvlJc w:val="left"/>
      <w:pPr>
        <w:ind w:left="1732" w:hanging="270"/>
      </w:pPr>
      <w:rPr>
        <w:rFonts w:hint="default"/>
      </w:rPr>
    </w:lvl>
    <w:lvl w:ilvl="4" w:tplc="A1302B74">
      <w:numFmt w:val="bullet"/>
      <w:lvlText w:val="•"/>
      <w:lvlJc w:val="left"/>
      <w:pPr>
        <w:ind w:left="2136" w:hanging="270"/>
      </w:pPr>
      <w:rPr>
        <w:rFonts w:hint="default"/>
      </w:rPr>
    </w:lvl>
    <w:lvl w:ilvl="5" w:tplc="50F430E0">
      <w:numFmt w:val="bullet"/>
      <w:lvlText w:val="•"/>
      <w:lvlJc w:val="left"/>
      <w:pPr>
        <w:ind w:left="2540" w:hanging="270"/>
      </w:pPr>
      <w:rPr>
        <w:rFonts w:hint="default"/>
      </w:rPr>
    </w:lvl>
    <w:lvl w:ilvl="6" w:tplc="8118F0C4">
      <w:numFmt w:val="bullet"/>
      <w:lvlText w:val="•"/>
      <w:lvlJc w:val="left"/>
      <w:pPr>
        <w:ind w:left="2944" w:hanging="270"/>
      </w:pPr>
      <w:rPr>
        <w:rFonts w:hint="default"/>
      </w:rPr>
    </w:lvl>
    <w:lvl w:ilvl="7" w:tplc="2F66D0DE">
      <w:numFmt w:val="bullet"/>
      <w:lvlText w:val="•"/>
      <w:lvlJc w:val="left"/>
      <w:pPr>
        <w:ind w:left="3348" w:hanging="270"/>
      </w:pPr>
      <w:rPr>
        <w:rFonts w:hint="default"/>
      </w:rPr>
    </w:lvl>
    <w:lvl w:ilvl="8" w:tplc="6F58F554">
      <w:numFmt w:val="bullet"/>
      <w:lvlText w:val="•"/>
      <w:lvlJc w:val="left"/>
      <w:pPr>
        <w:ind w:left="3752" w:hanging="270"/>
      </w:pPr>
      <w:rPr>
        <w:rFonts w:hint="default"/>
      </w:rPr>
    </w:lvl>
  </w:abstractNum>
  <w:abstractNum w:abstractNumId="2" w15:restartNumberingAfterBreak="0">
    <w:nsid w:val="45964C47"/>
    <w:multiLevelType w:val="hybridMultilevel"/>
    <w:tmpl w:val="02E68548"/>
    <w:lvl w:ilvl="0" w:tplc="85C8BF96">
      <w:numFmt w:val="bullet"/>
      <w:lvlText w:val="•"/>
      <w:lvlJc w:val="left"/>
      <w:pPr>
        <w:ind w:left="360" w:hanging="361"/>
      </w:pPr>
      <w:rPr>
        <w:rFonts w:ascii="Calibri" w:eastAsia="Calibri" w:hAnsi="Calibri" w:cs="Calibri" w:hint="default"/>
        <w:spacing w:val="-4"/>
        <w:w w:val="99"/>
        <w:sz w:val="28"/>
        <w:szCs w:val="28"/>
      </w:rPr>
    </w:lvl>
    <w:lvl w:ilvl="1" w:tplc="55341BEC">
      <w:numFmt w:val="bullet"/>
      <w:lvlText w:val="•"/>
      <w:lvlJc w:val="left"/>
      <w:pPr>
        <w:ind w:left="717" w:hanging="361"/>
      </w:pPr>
      <w:rPr>
        <w:rFonts w:hint="default"/>
      </w:rPr>
    </w:lvl>
    <w:lvl w:ilvl="2" w:tplc="B18A97CE">
      <w:numFmt w:val="bullet"/>
      <w:lvlText w:val="•"/>
      <w:lvlJc w:val="left"/>
      <w:pPr>
        <w:ind w:left="1074" w:hanging="361"/>
      </w:pPr>
      <w:rPr>
        <w:rFonts w:hint="default"/>
      </w:rPr>
    </w:lvl>
    <w:lvl w:ilvl="3" w:tplc="3CEEE908">
      <w:numFmt w:val="bullet"/>
      <w:lvlText w:val="•"/>
      <w:lvlJc w:val="left"/>
      <w:pPr>
        <w:ind w:left="1432" w:hanging="361"/>
      </w:pPr>
      <w:rPr>
        <w:rFonts w:hint="default"/>
      </w:rPr>
    </w:lvl>
    <w:lvl w:ilvl="4" w:tplc="8FF058C4">
      <w:numFmt w:val="bullet"/>
      <w:lvlText w:val="•"/>
      <w:lvlJc w:val="left"/>
      <w:pPr>
        <w:ind w:left="1789" w:hanging="361"/>
      </w:pPr>
      <w:rPr>
        <w:rFonts w:hint="default"/>
      </w:rPr>
    </w:lvl>
    <w:lvl w:ilvl="5" w:tplc="E8884658">
      <w:numFmt w:val="bullet"/>
      <w:lvlText w:val="•"/>
      <w:lvlJc w:val="left"/>
      <w:pPr>
        <w:ind w:left="2146" w:hanging="361"/>
      </w:pPr>
      <w:rPr>
        <w:rFonts w:hint="default"/>
      </w:rPr>
    </w:lvl>
    <w:lvl w:ilvl="6" w:tplc="F8AC7580">
      <w:numFmt w:val="bullet"/>
      <w:lvlText w:val="•"/>
      <w:lvlJc w:val="left"/>
      <w:pPr>
        <w:ind w:left="2504" w:hanging="361"/>
      </w:pPr>
      <w:rPr>
        <w:rFonts w:hint="default"/>
      </w:rPr>
    </w:lvl>
    <w:lvl w:ilvl="7" w:tplc="509615B0">
      <w:numFmt w:val="bullet"/>
      <w:lvlText w:val="•"/>
      <w:lvlJc w:val="left"/>
      <w:pPr>
        <w:ind w:left="2861" w:hanging="361"/>
      </w:pPr>
      <w:rPr>
        <w:rFonts w:hint="default"/>
      </w:rPr>
    </w:lvl>
    <w:lvl w:ilvl="8" w:tplc="7D84BC50">
      <w:numFmt w:val="bullet"/>
      <w:lvlText w:val="•"/>
      <w:lvlJc w:val="left"/>
      <w:pPr>
        <w:ind w:left="3219" w:hanging="361"/>
      </w:pPr>
      <w:rPr>
        <w:rFonts w:hint="default"/>
      </w:rPr>
    </w:lvl>
  </w:abstractNum>
  <w:num w:numId="1" w16cid:durableId="1854342910">
    <w:abstractNumId w:val="1"/>
  </w:num>
  <w:num w:numId="2" w16cid:durableId="334652336">
    <w:abstractNumId w:val="0"/>
  </w:num>
  <w:num w:numId="3" w16cid:durableId="1120220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1D"/>
    <w:rsid w:val="000147E5"/>
    <w:rsid w:val="000308E2"/>
    <w:rsid w:val="00036C69"/>
    <w:rsid w:val="00272A92"/>
    <w:rsid w:val="002935B4"/>
    <w:rsid w:val="0030481D"/>
    <w:rsid w:val="0034512F"/>
    <w:rsid w:val="00390FD3"/>
    <w:rsid w:val="003B4017"/>
    <w:rsid w:val="00405942"/>
    <w:rsid w:val="004213AD"/>
    <w:rsid w:val="00454F3E"/>
    <w:rsid w:val="005771D4"/>
    <w:rsid w:val="005C64C1"/>
    <w:rsid w:val="005E5027"/>
    <w:rsid w:val="0061078C"/>
    <w:rsid w:val="00652809"/>
    <w:rsid w:val="00680FA6"/>
    <w:rsid w:val="007C0F78"/>
    <w:rsid w:val="007E3EF6"/>
    <w:rsid w:val="009032B7"/>
    <w:rsid w:val="0091249D"/>
    <w:rsid w:val="00A37CE5"/>
    <w:rsid w:val="00A553BD"/>
    <w:rsid w:val="00AB2B90"/>
    <w:rsid w:val="00B30E9B"/>
    <w:rsid w:val="00B91433"/>
    <w:rsid w:val="00C17703"/>
    <w:rsid w:val="00D42D68"/>
    <w:rsid w:val="00D5737B"/>
    <w:rsid w:val="00E82A81"/>
    <w:rsid w:val="00F70625"/>
    <w:rsid w:val="00F80922"/>
    <w:rsid w:val="00FF30A6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706D"/>
  <w15:docId w15:val="{9EAE99D3-E3FC-4423-A4F4-DE50A2DA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64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4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08E2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b.uscourts.gov" TargetMode="External"/><Relationship Id="rId13" Type="http://schemas.openxmlformats.org/officeDocument/2006/relationships/hyperlink" Target="http://www.equifax.com/" TargetMode="External"/><Relationship Id="rId18" Type="http://schemas.openxmlformats.org/officeDocument/2006/relationships/hyperlink" Target="http://www.zillow.com/" TargetMode="External"/><Relationship Id="rId26" Type="http://schemas.openxmlformats.org/officeDocument/2006/relationships/hyperlink" Target="http://www.zillow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quifax.com/" TargetMode="External"/><Relationship Id="rId7" Type="http://schemas.openxmlformats.org/officeDocument/2006/relationships/hyperlink" Target="http://www.nysb.uscourts.gov" TargetMode="External"/><Relationship Id="rId12" Type="http://schemas.openxmlformats.org/officeDocument/2006/relationships/hyperlink" Target="http://www.equifax.com/" TargetMode="External"/><Relationship Id="rId17" Type="http://schemas.openxmlformats.org/officeDocument/2006/relationships/hyperlink" Target="http://www.experian.com/" TargetMode="External"/><Relationship Id="rId25" Type="http://schemas.openxmlformats.org/officeDocument/2006/relationships/hyperlink" Target="http://www.experi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perian.com/" TargetMode="External"/><Relationship Id="rId20" Type="http://schemas.openxmlformats.org/officeDocument/2006/relationships/hyperlink" Target="http://www.equifax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experian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ransunion.com/" TargetMode="External"/><Relationship Id="rId23" Type="http://schemas.openxmlformats.org/officeDocument/2006/relationships/hyperlink" Target="http://www.transunion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ransunion.com/" TargetMode="External"/><Relationship Id="rId22" Type="http://schemas.openxmlformats.org/officeDocument/2006/relationships/hyperlink" Target="http://www.transunion.com/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Andino</dc:creator>
  <cp:lastModifiedBy>Tammi Hellwig</cp:lastModifiedBy>
  <cp:revision>8</cp:revision>
  <cp:lastPrinted>2024-01-09T20:11:00Z</cp:lastPrinted>
  <dcterms:created xsi:type="dcterms:W3CDTF">2024-01-09T20:08:00Z</dcterms:created>
  <dcterms:modified xsi:type="dcterms:W3CDTF">2024-01-12T18:26:00Z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2019-06-27T00:00:00Z</vt:filetime>
  </property>
</Properties>
</file>